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5C711" w14:textId="77777777" w:rsidR="009159F2" w:rsidRPr="00754D1A" w:rsidRDefault="009159F2" w:rsidP="009159F2">
      <w:pPr>
        <w:spacing w:after="160" w:line="259" w:lineRule="auto"/>
        <w:ind w:left="-1560" w:right="-567"/>
        <w:jc w:val="center"/>
        <w:rPr>
          <w:rFonts w:ascii="Calibri" w:hAnsi="Calibri" w:cs="Times New Roman"/>
          <w:sz w:val="22"/>
          <w:szCs w:val="22"/>
          <w:lang w:eastAsia="en-US"/>
        </w:rPr>
      </w:pPr>
      <w:r w:rsidRPr="00754D1A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441D449C" wp14:editId="31DDEFDC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29F09" w14:textId="77777777" w:rsidR="009159F2" w:rsidRPr="00754D1A" w:rsidRDefault="009159F2" w:rsidP="009159F2">
      <w:pPr>
        <w:spacing w:after="160" w:line="259" w:lineRule="auto"/>
        <w:ind w:right="-1"/>
        <w:contextualSpacing/>
        <w:jc w:val="center"/>
        <w:rPr>
          <w:rFonts w:cs="Times New Roman"/>
          <w:b/>
          <w:sz w:val="28"/>
          <w:szCs w:val="22"/>
          <w:lang w:eastAsia="en-US"/>
        </w:rPr>
      </w:pPr>
      <w:proofErr w:type="gramStart"/>
      <w:r w:rsidRPr="00754D1A">
        <w:rPr>
          <w:rFonts w:cs="Times New Roman"/>
          <w:b/>
          <w:sz w:val="28"/>
          <w:szCs w:val="22"/>
          <w:lang w:eastAsia="en-US"/>
        </w:rPr>
        <w:t>АДМИНИСТРАЦИЯ  ГОРОДСКОГО</w:t>
      </w:r>
      <w:proofErr w:type="gramEnd"/>
      <w:r w:rsidRPr="00754D1A">
        <w:rPr>
          <w:rFonts w:cs="Times New Roman"/>
          <w:b/>
          <w:sz w:val="28"/>
          <w:szCs w:val="22"/>
          <w:lang w:eastAsia="en-US"/>
        </w:rPr>
        <w:t xml:space="preserve"> ОКРУГА ЭЛЕКТРОСТАЛЬ</w:t>
      </w:r>
    </w:p>
    <w:p w14:paraId="659BD729" w14:textId="77777777" w:rsidR="009159F2" w:rsidRPr="00754D1A" w:rsidRDefault="009159F2" w:rsidP="009159F2">
      <w:pPr>
        <w:spacing w:line="259" w:lineRule="auto"/>
        <w:ind w:right="-1"/>
        <w:contextualSpacing/>
        <w:jc w:val="center"/>
        <w:rPr>
          <w:rFonts w:cs="Times New Roman"/>
          <w:b/>
          <w:sz w:val="12"/>
          <w:szCs w:val="12"/>
          <w:lang w:eastAsia="en-US"/>
        </w:rPr>
      </w:pPr>
    </w:p>
    <w:p w14:paraId="269A3742" w14:textId="77777777" w:rsidR="009159F2" w:rsidRPr="00754D1A" w:rsidRDefault="009159F2" w:rsidP="009159F2">
      <w:pPr>
        <w:spacing w:line="259" w:lineRule="auto"/>
        <w:ind w:right="-1"/>
        <w:contextualSpacing/>
        <w:jc w:val="center"/>
        <w:rPr>
          <w:rFonts w:cs="Times New Roman"/>
          <w:b/>
          <w:sz w:val="28"/>
          <w:szCs w:val="22"/>
          <w:lang w:eastAsia="en-US"/>
        </w:rPr>
      </w:pPr>
      <w:r w:rsidRPr="00754D1A">
        <w:rPr>
          <w:rFonts w:cs="Times New Roman"/>
          <w:b/>
          <w:sz w:val="28"/>
          <w:szCs w:val="22"/>
          <w:lang w:eastAsia="en-US"/>
        </w:rPr>
        <w:t>МОСКОВСКОЙ   ОБЛАСТИ</w:t>
      </w:r>
    </w:p>
    <w:p w14:paraId="0546A005" w14:textId="77777777" w:rsidR="009159F2" w:rsidRPr="00754D1A" w:rsidRDefault="009159F2" w:rsidP="009159F2">
      <w:pPr>
        <w:ind w:left="-1560" w:right="-567" w:firstLine="1701"/>
        <w:rPr>
          <w:rFonts w:ascii="Calibri" w:hAnsi="Calibri" w:cs="Times New Roman"/>
          <w:sz w:val="16"/>
          <w:szCs w:val="16"/>
          <w:lang w:eastAsia="en-US"/>
        </w:rPr>
      </w:pPr>
    </w:p>
    <w:p w14:paraId="01758669" w14:textId="5FA24555" w:rsidR="009159F2" w:rsidRPr="0009755F" w:rsidRDefault="009159F2" w:rsidP="0009755F">
      <w:pPr>
        <w:ind w:right="-1"/>
        <w:contextualSpacing/>
        <w:jc w:val="center"/>
        <w:rPr>
          <w:rFonts w:cs="Times New Roman"/>
          <w:sz w:val="44"/>
          <w:szCs w:val="44"/>
          <w:lang w:eastAsia="en-US"/>
        </w:rPr>
      </w:pPr>
      <w:r w:rsidRPr="0009755F">
        <w:rPr>
          <w:rFonts w:cs="Times New Roman"/>
          <w:sz w:val="44"/>
          <w:szCs w:val="44"/>
          <w:lang w:eastAsia="en-US"/>
        </w:rPr>
        <w:t>ПОСТАНОВЛЕНИЕ</w:t>
      </w:r>
    </w:p>
    <w:p w14:paraId="14B20C2A" w14:textId="6F4AB68D" w:rsidR="009159F2" w:rsidRPr="0009755F" w:rsidRDefault="009159F2" w:rsidP="0009755F">
      <w:pPr>
        <w:ind w:right="-1"/>
        <w:jc w:val="center"/>
        <w:rPr>
          <w:rFonts w:cs="Times New Roman"/>
          <w:sz w:val="44"/>
          <w:szCs w:val="44"/>
          <w:lang w:eastAsia="en-US"/>
        </w:rPr>
      </w:pPr>
    </w:p>
    <w:p w14:paraId="6C16DCB0" w14:textId="11DC44F0" w:rsidR="009159F2" w:rsidRPr="0009755F" w:rsidRDefault="00AA6DA4" w:rsidP="0009755F">
      <w:pPr>
        <w:spacing w:line="360" w:lineRule="auto"/>
        <w:jc w:val="center"/>
        <w:rPr>
          <w:rFonts w:cs="Times New Roman"/>
          <w:lang w:eastAsia="en-US"/>
        </w:rPr>
      </w:pPr>
      <w:r w:rsidRPr="0009755F">
        <w:rPr>
          <w:rFonts w:cs="Times New Roman"/>
          <w:lang w:eastAsia="en-US"/>
        </w:rPr>
        <w:t>27.05.2024</w:t>
      </w:r>
      <w:r w:rsidR="0009755F">
        <w:rPr>
          <w:rFonts w:cs="Times New Roman"/>
          <w:lang w:eastAsia="en-US"/>
        </w:rPr>
        <w:t xml:space="preserve"> </w:t>
      </w:r>
      <w:r w:rsidR="009159F2" w:rsidRPr="00754D1A">
        <w:rPr>
          <w:rFonts w:cs="Times New Roman"/>
          <w:lang w:eastAsia="en-US"/>
        </w:rPr>
        <w:t xml:space="preserve">№ </w:t>
      </w:r>
      <w:r w:rsidRPr="0009755F">
        <w:rPr>
          <w:rFonts w:cs="Times New Roman"/>
          <w:lang w:eastAsia="en-US"/>
        </w:rPr>
        <w:t>470/5</w:t>
      </w:r>
    </w:p>
    <w:p w14:paraId="2CEC68E9" w14:textId="0D2DB2E9" w:rsidR="00754D1A" w:rsidRPr="00754D1A" w:rsidRDefault="00754D1A" w:rsidP="0009755F">
      <w:pPr>
        <w:rPr>
          <w:rFonts w:cs="Times New Roman"/>
          <w:lang w:eastAsia="en-US"/>
        </w:rPr>
      </w:pPr>
    </w:p>
    <w:p w14:paraId="4B0A67C3" w14:textId="77777777" w:rsidR="00754D1A" w:rsidRPr="00537687" w:rsidRDefault="00754D1A" w:rsidP="00250086">
      <w:pPr>
        <w:outlineLvl w:val="0"/>
      </w:pPr>
    </w:p>
    <w:p w14:paraId="0D4BDC7C" w14:textId="185448C9" w:rsidR="00561946" w:rsidRDefault="00561946" w:rsidP="0009755F">
      <w:pPr>
        <w:ind w:firstLine="720"/>
        <w:jc w:val="center"/>
      </w:pPr>
      <w:r w:rsidRPr="00A420B8">
        <w:t xml:space="preserve">Об организации </w:t>
      </w:r>
      <w:r>
        <w:t>работы по координации организации отдыха, оздоровления и занятости детей и мол</w:t>
      </w:r>
      <w:r w:rsidR="0009755F">
        <w:t>одежи в летний период 2024 года</w:t>
      </w:r>
    </w:p>
    <w:p w14:paraId="32564648" w14:textId="77777777" w:rsidR="00561946" w:rsidRDefault="00561946" w:rsidP="0009755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D30BB4" w14:textId="77777777" w:rsidR="00561946" w:rsidRDefault="00561946" w:rsidP="0009755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74C02C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С целью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профилактики правонарушений и безнадзорности несовер</w:t>
      </w:r>
      <w:r>
        <w:rPr>
          <w:rFonts w:ascii="Times New Roman" w:hAnsi="Times New Roman"/>
          <w:color w:val="000000"/>
          <w:sz w:val="24"/>
          <w:szCs w:val="24"/>
        </w:rPr>
        <w:t xml:space="preserve">шеннолетних в летний период 2024 года,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</w:t>
      </w:r>
      <w:bookmarkStart w:id="0" w:name="_GoBack"/>
      <w:bookmarkEnd w:id="0"/>
      <w:r w:rsidRPr="00DF1CAA">
        <w:rPr>
          <w:rFonts w:ascii="Times New Roman" w:hAnsi="Times New Roman"/>
          <w:sz w:val="24"/>
          <w:szCs w:val="24"/>
        </w:rPr>
        <w:t>и ПОСТАНОВЛЯЕТ</w:t>
      </w:r>
      <w:r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14:paraId="4AFD3246" w14:textId="77777777" w:rsidR="00561946" w:rsidRPr="00EC6798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1. Утвердить: </w:t>
      </w:r>
    </w:p>
    <w:p w14:paraId="6E7E7C8C" w14:textId="77777777" w:rsidR="00561946" w:rsidRPr="00EC6798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1.1. Положение о городском Координационном совете по организации отдыха, оздоровления и занятости детей и молодежи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C6798">
        <w:rPr>
          <w:rFonts w:ascii="Times New Roman" w:hAnsi="Times New Roman"/>
          <w:color w:val="000000"/>
          <w:sz w:val="24"/>
          <w:szCs w:val="24"/>
        </w:rPr>
        <w:t>рил</w:t>
      </w:r>
      <w:r>
        <w:rPr>
          <w:rFonts w:ascii="Times New Roman" w:hAnsi="Times New Roman"/>
          <w:color w:val="000000"/>
          <w:sz w:val="24"/>
          <w:szCs w:val="24"/>
        </w:rPr>
        <w:t>ожение 1</w:t>
      </w:r>
      <w:r w:rsidRPr="00EC6798">
        <w:rPr>
          <w:rFonts w:ascii="Times New Roman" w:hAnsi="Times New Roman"/>
          <w:color w:val="000000"/>
          <w:sz w:val="24"/>
          <w:szCs w:val="24"/>
        </w:rPr>
        <w:t>).</w:t>
      </w:r>
    </w:p>
    <w:p w14:paraId="057CEDE4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1.2. Состав городского Координационного совета по организации отдыха, оздоровления и занятости детей и молодежи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C6798">
        <w:rPr>
          <w:rFonts w:ascii="Times New Roman" w:hAnsi="Times New Roman"/>
          <w:color w:val="000000"/>
          <w:sz w:val="24"/>
          <w:szCs w:val="24"/>
        </w:rPr>
        <w:t>рил</w:t>
      </w:r>
      <w:r>
        <w:rPr>
          <w:rFonts w:ascii="Times New Roman" w:hAnsi="Times New Roman"/>
          <w:color w:val="000000"/>
          <w:sz w:val="24"/>
          <w:szCs w:val="24"/>
        </w:rPr>
        <w:t>ожение 2</w:t>
      </w:r>
      <w:r w:rsidRPr="00EC6798">
        <w:rPr>
          <w:rFonts w:ascii="Times New Roman" w:hAnsi="Times New Roman"/>
          <w:color w:val="000000"/>
          <w:sz w:val="24"/>
          <w:szCs w:val="24"/>
        </w:rPr>
        <w:t>).</w:t>
      </w:r>
    </w:p>
    <w:p w14:paraId="24BEEE04" w14:textId="77777777" w:rsidR="00561946" w:rsidRPr="0080072C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Городскому Координационному совету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(председатель </w:t>
      </w:r>
      <w:r>
        <w:rPr>
          <w:rFonts w:ascii="Times New Roman" w:hAnsi="Times New Roman"/>
          <w:color w:val="000000"/>
          <w:sz w:val="24"/>
          <w:szCs w:val="24"/>
        </w:rPr>
        <w:t>Кокунова М.Ю.</w:t>
      </w:r>
      <w:r w:rsidRPr="007D3117">
        <w:rPr>
          <w:rFonts w:ascii="Times New Roman" w:hAnsi="Times New Roman"/>
          <w:color w:val="000000"/>
          <w:sz w:val="24"/>
          <w:szCs w:val="24"/>
        </w:rPr>
        <w:t>):</w:t>
      </w:r>
    </w:p>
    <w:p w14:paraId="4BBDCD0B" w14:textId="77777777" w:rsidR="00561946" w:rsidRPr="0093787B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787B">
        <w:rPr>
          <w:rFonts w:ascii="Times New Roman" w:hAnsi="Times New Roman"/>
          <w:color w:val="000000"/>
          <w:sz w:val="24"/>
          <w:szCs w:val="24"/>
        </w:rPr>
        <w:t>2.1. Обеспечить оперативное межведомственное взаимодействие по организации отдыха, оздоровления и занятости детей и молодежи в летний период 2024 года.</w:t>
      </w:r>
    </w:p>
    <w:p w14:paraId="4B7004AC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0072C">
        <w:rPr>
          <w:rFonts w:ascii="Times New Roman" w:hAnsi="Times New Roman"/>
          <w:color w:val="000000"/>
          <w:sz w:val="24"/>
          <w:szCs w:val="24"/>
        </w:rPr>
        <w:t>.2. Обеспечить у</w:t>
      </w:r>
      <w:r>
        <w:rPr>
          <w:rFonts w:ascii="Times New Roman" w:hAnsi="Times New Roman"/>
          <w:color w:val="000000"/>
          <w:sz w:val="24"/>
          <w:szCs w:val="24"/>
        </w:rPr>
        <w:t>ровень охвата детей, подлежащих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оздоровлению, </w:t>
      </w:r>
      <w:r>
        <w:rPr>
          <w:rFonts w:ascii="Times New Roman" w:hAnsi="Times New Roman"/>
          <w:color w:val="000000"/>
          <w:sz w:val="24"/>
          <w:szCs w:val="24"/>
        </w:rPr>
        <w:t>по государственной программе Московской области «Социальная защита населения Московской области» на 2017-2024 годы.</w:t>
      </w:r>
    </w:p>
    <w:p w14:paraId="237026FC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DF1CAA">
        <w:rPr>
          <w:rFonts w:ascii="Times New Roman" w:hAnsi="Times New Roman"/>
          <w:color w:val="000000"/>
          <w:sz w:val="24"/>
          <w:szCs w:val="24"/>
        </w:rPr>
        <w:t>Организовать эффективное и целевое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использование средств областного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бюджета, </w:t>
      </w:r>
      <w:r w:rsidRPr="00C866DD">
        <w:rPr>
          <w:rFonts w:ascii="Times New Roman" w:hAnsi="Times New Roman"/>
          <w:color w:val="000000"/>
          <w:sz w:val="24"/>
          <w:szCs w:val="24"/>
        </w:rPr>
        <w:t>а также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средств бюджета городского округа, выделенных на оздоровление и отдых детей и молодежи.</w:t>
      </w:r>
    </w:p>
    <w:p w14:paraId="209445A0" w14:textId="77777777" w:rsidR="00561946" w:rsidRPr="00C46723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C4672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46723">
        <w:rPr>
          <w:rFonts w:ascii="Times New Roman" w:hAnsi="Times New Roman"/>
          <w:color w:val="000000"/>
          <w:sz w:val="24"/>
          <w:szCs w:val="24"/>
        </w:rPr>
        <w:t>. Осуществлять мониторинг ситуации о намерениях балансодержателей детских оздоровительных учреждений по обеспечению отдыха и оздоровления детей.</w:t>
      </w:r>
    </w:p>
    <w:p w14:paraId="733FC7D0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Предоставлять в Московски</w:t>
      </w:r>
      <w:r w:rsidRPr="00DF1CAA">
        <w:rPr>
          <w:rFonts w:ascii="Times New Roman" w:hAnsi="Times New Roman"/>
          <w:color w:val="000000"/>
          <w:sz w:val="24"/>
          <w:szCs w:val="24"/>
        </w:rPr>
        <w:t>й областной Координационный со</w:t>
      </w:r>
      <w:r>
        <w:rPr>
          <w:rFonts w:ascii="Times New Roman" w:hAnsi="Times New Roman"/>
          <w:color w:val="000000"/>
          <w:sz w:val="24"/>
          <w:szCs w:val="24"/>
        </w:rPr>
        <w:t>вет по организации отдыха, оздоровления и занятости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детей и молодежи в установленном порядке информацию и отчетность по организации отдыха, оздоровления и занятости детей </w:t>
      </w:r>
      <w:r>
        <w:rPr>
          <w:rFonts w:ascii="Times New Roman" w:hAnsi="Times New Roman"/>
          <w:color w:val="000000"/>
          <w:sz w:val="24"/>
          <w:szCs w:val="24"/>
        </w:rPr>
        <w:t>и молодежи в летний период 2024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70E17BB5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Управлению образования Администрации городского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округа Элект</w:t>
      </w:r>
      <w:r>
        <w:rPr>
          <w:rFonts w:ascii="Times New Roman" w:hAnsi="Times New Roman"/>
          <w:color w:val="000000"/>
          <w:sz w:val="24"/>
          <w:szCs w:val="24"/>
        </w:rPr>
        <w:t xml:space="preserve">росталь Московской области (начальник </w:t>
      </w:r>
      <w:r w:rsidRPr="00DF1CAA">
        <w:rPr>
          <w:rFonts w:ascii="Times New Roman" w:hAnsi="Times New Roman"/>
          <w:color w:val="000000"/>
          <w:sz w:val="24"/>
          <w:szCs w:val="24"/>
        </w:rPr>
        <w:t>Митькина</w:t>
      </w:r>
      <w:r>
        <w:rPr>
          <w:rFonts w:ascii="Times New Roman" w:hAnsi="Times New Roman"/>
          <w:color w:val="000000"/>
          <w:sz w:val="24"/>
          <w:szCs w:val="24"/>
        </w:rPr>
        <w:t xml:space="preserve"> Е.И.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14:paraId="1553C66B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школьных каникул на базе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оздоровительные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учреждения с </w:t>
      </w:r>
      <w:r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детей.</w:t>
      </w:r>
    </w:p>
    <w:p w14:paraId="49EFAD7E" w14:textId="77777777" w:rsidR="00561946" w:rsidRPr="001D55C3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.2. Завершить </w:t>
      </w:r>
      <w:r w:rsidRPr="00EC6798">
        <w:rPr>
          <w:rFonts w:ascii="Times New Roman" w:hAnsi="Times New Roman"/>
          <w:color w:val="000000"/>
          <w:sz w:val="24"/>
          <w:szCs w:val="24"/>
        </w:rPr>
        <w:t>процедур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приемки оздоровительных учреждений с дневным пребыванием детей </w:t>
      </w:r>
      <w:r w:rsidRPr="00EC6798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10</w:t>
      </w:r>
      <w:r w:rsidRPr="00EC6798"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4</w:t>
      </w:r>
      <w:r w:rsidRPr="00EC6798">
        <w:rPr>
          <w:rFonts w:ascii="Times New Roman" w:hAnsi="Times New Roman"/>
          <w:sz w:val="24"/>
          <w:szCs w:val="24"/>
        </w:rPr>
        <w:t>.</w:t>
      </w:r>
    </w:p>
    <w:p w14:paraId="0ADFA493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80072C">
        <w:rPr>
          <w:rFonts w:ascii="Times New Roman" w:hAnsi="Times New Roman"/>
          <w:color w:val="000000"/>
          <w:sz w:val="24"/>
          <w:szCs w:val="24"/>
        </w:rPr>
        <w:t>.3.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Обеспечить заключение контрактов на организацию горячего питания в </w:t>
      </w:r>
      <w:r w:rsidRPr="001F379B">
        <w:rPr>
          <w:rFonts w:ascii="Times New Roman" w:hAnsi="Times New Roman"/>
          <w:color w:val="000000"/>
          <w:sz w:val="24"/>
          <w:szCs w:val="24"/>
        </w:rPr>
        <w:t>оздоровительны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учреждениях с </w:t>
      </w:r>
      <w:r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</w:t>
      </w:r>
      <w:r w:rsidRPr="00F32C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 расчета не менее 386,00 рублей в день на одного человека. </w:t>
      </w:r>
    </w:p>
    <w:p w14:paraId="40B96129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Оказать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помощь организациям отдыха</w:t>
      </w:r>
      <w:r>
        <w:rPr>
          <w:rFonts w:ascii="Times New Roman" w:hAnsi="Times New Roman"/>
          <w:color w:val="000000"/>
          <w:sz w:val="24"/>
          <w:szCs w:val="24"/>
        </w:rPr>
        <w:t xml:space="preserve"> и оздоровления детей в подборе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педагогических кадров.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Организовать работу консультационного пункта для педагогически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работников оздоровительных организаций.</w:t>
      </w:r>
    </w:p>
    <w:p w14:paraId="22D13FDB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1F379B">
        <w:rPr>
          <w:rFonts w:ascii="Times New Roman" w:hAnsi="Times New Roman"/>
          <w:color w:val="000000"/>
          <w:sz w:val="24"/>
          <w:szCs w:val="24"/>
        </w:rPr>
        <w:t>Обеспечить проведение профильных смен в оздоровительных учрежден</w:t>
      </w:r>
      <w:r>
        <w:rPr>
          <w:rFonts w:ascii="Times New Roman" w:hAnsi="Times New Roman"/>
          <w:color w:val="000000"/>
          <w:sz w:val="24"/>
          <w:szCs w:val="24"/>
        </w:rPr>
        <w:t>иях с дневным пребыванием детей.</w:t>
      </w:r>
    </w:p>
    <w:p w14:paraId="508B85DB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Создать информационный ресурс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</w:t>
      </w:r>
      <w:r w:rsidRPr="004B6EBC">
        <w:rPr>
          <w:rFonts w:ascii="Times New Roman" w:hAnsi="Times New Roman"/>
          <w:color w:val="000000"/>
          <w:sz w:val="24"/>
          <w:szCs w:val="24"/>
        </w:rPr>
        <w:t>https://uo-el.edumsko.ru/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содержащий нормативные документы и методические материалы по организации занятости детей в пер</w:t>
      </w:r>
      <w:r>
        <w:rPr>
          <w:rFonts w:ascii="Times New Roman" w:hAnsi="Times New Roman"/>
          <w:color w:val="000000"/>
          <w:sz w:val="24"/>
          <w:szCs w:val="24"/>
        </w:rPr>
        <w:t>иод летних школьных каникул 2024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39AFF79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Управлению образования Администрации </w:t>
      </w:r>
      <w:r w:rsidRPr="00DF1CAA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Управлению по культуре 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Московской области, комис</w:t>
      </w:r>
      <w:r>
        <w:rPr>
          <w:rFonts w:ascii="Times New Roman" w:hAnsi="Times New Roman"/>
          <w:color w:val="000000"/>
          <w:sz w:val="24"/>
          <w:szCs w:val="24"/>
        </w:rPr>
        <w:t>сии по делам несовершеннолетних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защите их прав при Администрации городского округа Электрос</w:t>
      </w:r>
      <w:r>
        <w:rPr>
          <w:rFonts w:ascii="Times New Roman" w:hAnsi="Times New Roman"/>
          <w:color w:val="000000"/>
          <w:sz w:val="24"/>
          <w:szCs w:val="24"/>
        </w:rPr>
        <w:t>таль Московской области совместно с отделом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по делам </w:t>
      </w:r>
      <w:r>
        <w:rPr>
          <w:rFonts w:ascii="Times New Roman" w:hAnsi="Times New Roman"/>
          <w:color w:val="000000"/>
          <w:sz w:val="24"/>
          <w:szCs w:val="24"/>
        </w:rPr>
        <w:t xml:space="preserve">несовершеннолетних УМВД России </w:t>
      </w:r>
      <w:r w:rsidRPr="00DF1CAA">
        <w:rPr>
          <w:rFonts w:ascii="Times New Roman" w:hAnsi="Times New Roman"/>
          <w:color w:val="000000"/>
          <w:sz w:val="24"/>
          <w:szCs w:val="24"/>
        </w:rPr>
        <w:t>по городскому округу Электросталь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C47816D" w14:textId="77777777" w:rsidR="00561946" w:rsidRPr="00C46723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Взять под особый контроль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организацию труда и отдыха детей,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находящихся в трудной жизненной ситуации, состоящих на внутришкольном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учете в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учреждениях, на учете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в Комиссии по делам несовершеннолетних и защите их прав, в</w:t>
      </w:r>
      <w:r w:rsidRPr="00C46723">
        <w:rPr>
          <w:rFonts w:ascii="Times New Roman" w:hAnsi="Times New Roman"/>
          <w:sz w:val="24"/>
          <w:szCs w:val="24"/>
        </w:rPr>
        <w:t xml:space="preserve"> отделе по делам несовершеннолетних УМВД России по городскому округу Электросталь.</w:t>
      </w:r>
    </w:p>
    <w:p w14:paraId="1E3CFC7B" w14:textId="77777777" w:rsidR="00561946" w:rsidRPr="009219B0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t>4</w:t>
      </w:r>
      <w:r w:rsidRPr="00C46723">
        <w:t>.2. Обеспечить вовлечение детей и подростков, оказавшихся в трудной жизненн</w:t>
      </w:r>
      <w:r>
        <w:t>ой ситуации, в том числе детей-</w:t>
      </w:r>
      <w:r w:rsidRPr="00C46723">
        <w:t>инвалидов, в п</w:t>
      </w:r>
      <w:r>
        <w:t>рограммы организованного отдыха,</w:t>
      </w:r>
      <w:r w:rsidRPr="00C46723">
        <w:t xml:space="preserve"> </w:t>
      </w:r>
      <w:r w:rsidRPr="0093787B">
        <w:rPr>
          <w:color w:val="000000"/>
        </w:rPr>
        <w:t>оздоровления и занятости.</w:t>
      </w:r>
    </w:p>
    <w:p w14:paraId="24AEB1E8" w14:textId="77777777" w:rsidR="00561946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DF1CAA">
        <w:rPr>
          <w:color w:val="000000"/>
        </w:rPr>
        <w:t>. Управлению по культуре</w:t>
      </w:r>
      <w:r>
        <w:rPr>
          <w:color w:val="000000"/>
        </w:rPr>
        <w:t xml:space="preserve"> </w:t>
      </w:r>
      <w:r w:rsidRPr="00DF1CAA">
        <w:rPr>
          <w:color w:val="000000"/>
        </w:rPr>
        <w:t>и</w:t>
      </w:r>
      <w:r>
        <w:rPr>
          <w:color w:val="000000"/>
        </w:rPr>
        <w:t xml:space="preserve"> делам молодежи </w:t>
      </w:r>
      <w:r w:rsidRPr="00DF1CAA">
        <w:rPr>
          <w:color w:val="000000"/>
        </w:rPr>
        <w:t>Администрации городского округа Элект</w:t>
      </w:r>
      <w:r>
        <w:rPr>
          <w:color w:val="000000"/>
        </w:rPr>
        <w:t>росталь Московской области (и.о.начальника Казаченко Ю.П.</w:t>
      </w:r>
      <w:r w:rsidRPr="00DF1CAA">
        <w:rPr>
          <w:color w:val="000000"/>
        </w:rPr>
        <w:t>)</w:t>
      </w:r>
      <w:r>
        <w:rPr>
          <w:color w:val="000000"/>
        </w:rPr>
        <w:t>:</w:t>
      </w:r>
    </w:p>
    <w:p w14:paraId="5CEBE619" w14:textId="77777777" w:rsidR="00561946" w:rsidRPr="00C46723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О</w:t>
      </w:r>
      <w:r w:rsidRPr="00DF1CAA">
        <w:rPr>
          <w:color w:val="000000"/>
        </w:rPr>
        <w:t>рганизовать</w:t>
      </w:r>
      <w:r>
        <w:rPr>
          <w:color w:val="000000"/>
        </w:rPr>
        <w:t xml:space="preserve"> </w:t>
      </w:r>
      <w:r w:rsidRPr="00C46723">
        <w:rPr>
          <w:color w:val="000000"/>
        </w:rPr>
        <w:t xml:space="preserve">летние трудовые отряды несовершеннолетних </w:t>
      </w:r>
      <w:r>
        <w:rPr>
          <w:color w:val="000000"/>
        </w:rPr>
        <w:t>по</w:t>
      </w:r>
      <w:r w:rsidRPr="00C46723">
        <w:rPr>
          <w:color w:val="000000"/>
        </w:rPr>
        <w:t xml:space="preserve"> благоустройству</w:t>
      </w:r>
      <w:r>
        <w:rPr>
          <w:color w:val="000000"/>
        </w:rPr>
        <w:t xml:space="preserve"> территории</w:t>
      </w:r>
      <w:r w:rsidRPr="00C46723">
        <w:rPr>
          <w:color w:val="000000"/>
        </w:rPr>
        <w:t xml:space="preserve"> городского округа</w:t>
      </w:r>
      <w:r>
        <w:rPr>
          <w:color w:val="000000"/>
        </w:rPr>
        <w:t>.</w:t>
      </w:r>
    </w:p>
    <w:p w14:paraId="60E73E99" w14:textId="77777777" w:rsidR="00561946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C46723">
        <w:rPr>
          <w:color w:val="000000"/>
        </w:rPr>
        <w:t>.2</w:t>
      </w:r>
      <w:r>
        <w:rPr>
          <w:color w:val="000000"/>
        </w:rPr>
        <w:t xml:space="preserve">. </w:t>
      </w:r>
      <w:r w:rsidRPr="00877853">
        <w:rPr>
          <w:color w:val="000000"/>
        </w:rPr>
        <w:t xml:space="preserve">Организовать досуг несовершеннолетних по месту жительства на территории городского округа. </w:t>
      </w:r>
    </w:p>
    <w:p w14:paraId="2259548B" w14:textId="77777777" w:rsidR="00561946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Pr="00AC4726">
        <w:rPr>
          <w:color w:val="000000"/>
        </w:rPr>
        <w:t>. Управлению по физической культуре и спорту Администрации городского округа</w:t>
      </w:r>
      <w:r>
        <w:rPr>
          <w:color w:val="000000"/>
        </w:rPr>
        <w:t xml:space="preserve"> </w:t>
      </w:r>
      <w:r w:rsidRPr="00AC4726">
        <w:rPr>
          <w:color w:val="000000"/>
        </w:rPr>
        <w:t xml:space="preserve">Электросталь Московской области (начальник </w:t>
      </w:r>
      <w:r w:rsidRPr="00A12D8A">
        <w:rPr>
          <w:color w:val="000000"/>
        </w:rPr>
        <w:t>Журавлев М.А</w:t>
      </w:r>
      <w:r w:rsidRPr="002B1B83">
        <w:rPr>
          <w:color w:val="000000"/>
        </w:rPr>
        <w:t>.)</w:t>
      </w:r>
      <w:r>
        <w:rPr>
          <w:color w:val="000000"/>
        </w:rPr>
        <w:t>:</w:t>
      </w:r>
    </w:p>
    <w:p w14:paraId="580D0D9E" w14:textId="77777777" w:rsidR="00561946" w:rsidRPr="00EC6798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 w:rsidRPr="00EC6798">
        <w:rPr>
          <w:color w:val="000000"/>
        </w:rPr>
        <w:t>6.1.</w:t>
      </w:r>
      <w:r>
        <w:rPr>
          <w:color w:val="000000"/>
        </w:rPr>
        <w:t xml:space="preserve"> </w:t>
      </w:r>
      <w:r w:rsidRPr="00EC6798">
        <w:rPr>
          <w:color w:val="000000"/>
        </w:rPr>
        <w:t>Организовать проведение массовых спортивных мероприятий для детей и подростков по месту жительства.</w:t>
      </w:r>
    </w:p>
    <w:p w14:paraId="07D05E4A" w14:textId="77777777" w:rsidR="00561946" w:rsidRPr="0093787B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 w:rsidRPr="00EC6798">
        <w:rPr>
          <w:color w:val="000000"/>
        </w:rPr>
        <w:t>6.2.</w:t>
      </w:r>
      <w:r>
        <w:rPr>
          <w:color w:val="000000"/>
        </w:rPr>
        <w:t xml:space="preserve"> </w:t>
      </w:r>
      <w:r w:rsidRPr="00EC6798">
        <w:rPr>
          <w:color w:val="000000"/>
        </w:rPr>
        <w:t xml:space="preserve">Организовать проведение учебно-тренировочных сборов, профильных смен для </w:t>
      </w:r>
      <w:r w:rsidRPr="00547776">
        <w:rPr>
          <w:color w:val="000000"/>
        </w:rPr>
        <w:t>воспитанников ДЮСШ.</w:t>
      </w:r>
      <w:r w:rsidRPr="0093787B">
        <w:rPr>
          <w:color w:val="000000"/>
        </w:rPr>
        <w:t xml:space="preserve"> </w:t>
      </w:r>
    </w:p>
    <w:p w14:paraId="5FBDE1F9" w14:textId="77777777" w:rsidR="00561946" w:rsidRPr="0093787B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 w:rsidRPr="0093787B">
        <w:rPr>
          <w:color w:val="000000"/>
        </w:rPr>
        <w:t xml:space="preserve">7. </w:t>
      </w:r>
      <w:r>
        <w:rPr>
          <w:color w:val="000000"/>
        </w:rPr>
        <w:t>Рекомендовать о</w:t>
      </w:r>
      <w:r w:rsidRPr="0093787B">
        <w:rPr>
          <w:color w:val="000000"/>
        </w:rPr>
        <w:t>кружному управлению социального развития № 4 Министерства социального развития Московской области (начальник Морозов В.А.):</w:t>
      </w:r>
    </w:p>
    <w:p w14:paraId="1292E3ED" w14:textId="77777777" w:rsidR="00561946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1F379B">
        <w:rPr>
          <w:color w:val="000000"/>
        </w:rPr>
        <w:t>.1. Организовать проведение информационной и заявочной кампании по отдыху и оздоровлению детей в 20</w:t>
      </w:r>
      <w:r>
        <w:rPr>
          <w:color w:val="000000"/>
        </w:rPr>
        <w:t>24</w:t>
      </w:r>
      <w:r w:rsidRPr="001F379B">
        <w:rPr>
          <w:color w:val="000000"/>
        </w:rPr>
        <w:t xml:space="preserve"> году.</w:t>
      </w:r>
    </w:p>
    <w:p w14:paraId="283EC61A" w14:textId="77777777" w:rsidR="00561946" w:rsidRDefault="00561946" w:rsidP="0056194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7.2</w:t>
      </w:r>
      <w:r w:rsidRPr="0093787B">
        <w:rPr>
          <w:color w:val="000000"/>
        </w:rPr>
        <w:t xml:space="preserve">. </w:t>
      </w:r>
      <w:r>
        <w:rPr>
          <w:color w:val="000000"/>
        </w:rPr>
        <w:t xml:space="preserve">Организовать отдых и </w:t>
      </w:r>
      <w:r w:rsidRPr="00DF1CAA">
        <w:rPr>
          <w:color w:val="000000"/>
        </w:rPr>
        <w:t>оздоровление де</w:t>
      </w:r>
      <w:r>
        <w:rPr>
          <w:color w:val="000000"/>
        </w:rPr>
        <w:t xml:space="preserve">тей-инвалидов, детей из семей, находящихся в трудной жизненной ситуации и нуждающихся в особой заботе </w:t>
      </w:r>
      <w:r w:rsidRPr="00DF1CAA">
        <w:rPr>
          <w:color w:val="000000"/>
        </w:rPr>
        <w:t>государства</w:t>
      </w:r>
      <w:r>
        <w:rPr>
          <w:color w:val="000000"/>
        </w:rPr>
        <w:t xml:space="preserve"> </w:t>
      </w:r>
      <w:r w:rsidRPr="00DF1CAA">
        <w:rPr>
          <w:color w:val="000000"/>
        </w:rPr>
        <w:t>по</w:t>
      </w:r>
      <w:r>
        <w:rPr>
          <w:color w:val="000000"/>
        </w:rPr>
        <w:t xml:space="preserve"> </w:t>
      </w:r>
      <w:r w:rsidRPr="00DF1CAA">
        <w:rPr>
          <w:color w:val="000000"/>
        </w:rPr>
        <w:t>пу</w:t>
      </w:r>
      <w:r>
        <w:rPr>
          <w:color w:val="000000"/>
        </w:rPr>
        <w:t xml:space="preserve">тевкам Министерства социального развития </w:t>
      </w:r>
      <w:r w:rsidRPr="00DF1CAA">
        <w:rPr>
          <w:color w:val="000000"/>
        </w:rPr>
        <w:t>Московской области.</w:t>
      </w:r>
    </w:p>
    <w:p w14:paraId="0B42A678" w14:textId="77777777" w:rsidR="00561946" w:rsidRPr="00DF1CAA" w:rsidRDefault="00561946" w:rsidP="00561946">
      <w:pPr>
        <w:shd w:val="clear" w:color="auto" w:fill="FFFFFF"/>
        <w:ind w:firstLine="567"/>
        <w:jc w:val="both"/>
      </w:pPr>
      <w:r>
        <w:rPr>
          <w:color w:val="000000"/>
        </w:rPr>
        <w:t xml:space="preserve">8. </w:t>
      </w:r>
      <w:r w:rsidRPr="00DF1CAA">
        <w:rPr>
          <w:color w:val="000000"/>
        </w:rPr>
        <w:t xml:space="preserve">Управлению по </w:t>
      </w:r>
      <w:r>
        <w:rPr>
          <w:color w:val="000000"/>
        </w:rPr>
        <w:t xml:space="preserve">потребительскому рынку и сельскому хозяйству </w:t>
      </w:r>
      <w:r w:rsidRPr="00DF1CAA">
        <w:rPr>
          <w:color w:val="000000"/>
        </w:rPr>
        <w:t>Администрации городского округа Элект</w:t>
      </w:r>
      <w:r>
        <w:rPr>
          <w:color w:val="000000"/>
        </w:rPr>
        <w:t>росталь Московской области (начальник</w:t>
      </w:r>
      <w:r w:rsidRPr="00DF1CAA">
        <w:rPr>
          <w:color w:val="000000"/>
        </w:rPr>
        <w:t xml:space="preserve"> Соколова</w:t>
      </w:r>
      <w:r>
        <w:rPr>
          <w:color w:val="000000"/>
        </w:rPr>
        <w:t xml:space="preserve"> С.Ю.</w:t>
      </w:r>
      <w:r w:rsidRPr="00DF1CAA">
        <w:rPr>
          <w:color w:val="000000"/>
        </w:rPr>
        <w:t>) оказать методическую помощь оздоровительным учреждениям в организации питания детей и подростков, обеспечении нормативно-технической и технологической документацией, технологиями приготовления блюд детского питания, обогащенных витаминно-минеральными комплексами.</w:t>
      </w:r>
    </w:p>
    <w:p w14:paraId="16F906F6" w14:textId="77777777" w:rsidR="00561946" w:rsidRPr="003E555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D45F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Рекомендовать г</w:t>
      </w:r>
      <w:r w:rsidRPr="00DD45F3">
        <w:rPr>
          <w:rFonts w:ascii="Times New Roman" w:hAnsi="Times New Roman"/>
          <w:color w:val="000000"/>
          <w:sz w:val="24"/>
          <w:szCs w:val="24"/>
        </w:rPr>
        <w:t>лавному государственному санитарному врачу в Ногинском муниципальном районе, городских округах Балашиха, Реутов, Черноголовка, Электросталь по Мос</w:t>
      </w:r>
      <w:r>
        <w:rPr>
          <w:rFonts w:ascii="Times New Roman" w:hAnsi="Times New Roman"/>
          <w:color w:val="000000"/>
          <w:sz w:val="24"/>
          <w:szCs w:val="24"/>
        </w:rPr>
        <w:t>ковской области Летенковой Е.П.</w:t>
      </w:r>
      <w:r w:rsidRPr="00DD45F3">
        <w:rPr>
          <w:rFonts w:ascii="Times New Roman" w:hAnsi="Times New Roman"/>
          <w:color w:val="000000"/>
          <w:sz w:val="24"/>
          <w:szCs w:val="24"/>
        </w:rPr>
        <w:t>:</w:t>
      </w:r>
      <w:r w:rsidRPr="003E55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8CDC23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9.1</w:t>
      </w:r>
      <w:r w:rsidRPr="0080072C">
        <w:rPr>
          <w:rFonts w:ascii="Times New Roman" w:hAnsi="Times New Roman"/>
          <w:color w:val="000000"/>
          <w:sz w:val="24"/>
          <w:szCs w:val="24"/>
        </w:rPr>
        <w:t>. Организовать работу по получен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0072C">
        <w:rPr>
          <w:rFonts w:ascii="Times New Roman" w:hAnsi="Times New Roman"/>
          <w:color w:val="000000"/>
          <w:sz w:val="24"/>
          <w:szCs w:val="24"/>
        </w:rPr>
        <w:t>ю санитарно-эпидемиологических заключений всеми типами детских оздоровительных лагерей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8E62393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Осуществлять надзор 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соблюдением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санитарно-противоэпидемических </w:t>
      </w:r>
      <w:r w:rsidRPr="00DF1CAA">
        <w:rPr>
          <w:rFonts w:ascii="Times New Roman" w:hAnsi="Times New Roman"/>
          <w:color w:val="000000"/>
          <w:sz w:val="24"/>
          <w:szCs w:val="24"/>
        </w:rPr>
        <w:t>мероприятий и санитарных правил, включая лабораторные и</w:t>
      </w:r>
      <w:r>
        <w:rPr>
          <w:rFonts w:ascii="Times New Roman" w:hAnsi="Times New Roman"/>
          <w:color w:val="000000"/>
          <w:sz w:val="24"/>
          <w:szCs w:val="24"/>
        </w:rPr>
        <w:t xml:space="preserve"> инструментальные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исследования в организациях отдыха и оздоровления детей, в соответствии с требованиями. </w:t>
      </w:r>
    </w:p>
    <w:p w14:paraId="6FEF97B7" w14:textId="77777777" w:rsidR="00561946" w:rsidRPr="0054777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Проводить бактериологическое обследование и гигиеническое обучение персонала организаций отдыха и оздоровления детей без взимания платы с организации отдыха и оздоровления детей. </w:t>
      </w:r>
    </w:p>
    <w:p w14:paraId="559C3519" w14:textId="77777777" w:rsidR="00561946" w:rsidRPr="0054777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7776"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>Рекомендовать</w:t>
      </w:r>
      <w:r w:rsidRPr="00547776">
        <w:rPr>
          <w:rFonts w:ascii="Times New Roman" w:hAnsi="Times New Roman"/>
          <w:color w:val="000000"/>
          <w:sz w:val="24"/>
          <w:szCs w:val="24"/>
        </w:rPr>
        <w:t xml:space="preserve"> ГБУЗ Московской области «Электростальская больница» (Главный врач Тихонова Е.В.):</w:t>
      </w:r>
    </w:p>
    <w:p w14:paraId="64ADF664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2876">
        <w:rPr>
          <w:rFonts w:ascii="Times New Roman" w:hAnsi="Times New Roman"/>
          <w:color w:val="000000"/>
          <w:sz w:val="24"/>
          <w:szCs w:val="24"/>
        </w:rPr>
        <w:t>10.1. Организовать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своевременное, </w:t>
      </w:r>
      <w:r>
        <w:rPr>
          <w:rFonts w:ascii="Times New Roman" w:hAnsi="Times New Roman"/>
          <w:color w:val="000000"/>
          <w:sz w:val="24"/>
          <w:szCs w:val="24"/>
        </w:rPr>
        <w:t>качественное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медицинское обследование в лечебно-профилактических учреждениях персонала, направляемого для работы в детские оздоровительные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</w:p>
    <w:p w14:paraId="00D25344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 Оказывать содействие детским оздоровительным учреждениям в обеспечении </w:t>
      </w:r>
      <w:r w:rsidRPr="0032397A">
        <w:rPr>
          <w:rFonts w:ascii="Times New Roman" w:hAnsi="Times New Roman"/>
          <w:color w:val="000000"/>
          <w:sz w:val="24"/>
          <w:szCs w:val="24"/>
        </w:rPr>
        <w:t>квалифицированным медицинским персоналом. Обеспечить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оздоровительные учреждения с дневным пребыванием детей квалифицированным медицинским персоналом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FD111A0" w14:textId="77777777" w:rsidR="00561946" w:rsidRPr="00A013E7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</w:t>
      </w:r>
      <w:r w:rsidRPr="00442840">
        <w:rPr>
          <w:rFonts w:ascii="Times New Roman" w:hAnsi="Times New Roman"/>
          <w:color w:val="000000"/>
          <w:sz w:val="24"/>
          <w:szCs w:val="24"/>
        </w:rPr>
        <w:t xml:space="preserve">. Содействовать оснащению организаций отдыха детей и их </w:t>
      </w:r>
      <w:r w:rsidRPr="00442840">
        <w:rPr>
          <w:rFonts w:ascii="Times New Roman" w:hAnsi="Times New Roman"/>
          <w:color w:val="000000" w:themeColor="text1"/>
          <w:sz w:val="24"/>
          <w:szCs w:val="24"/>
        </w:rPr>
        <w:t>оздоровления необходимым</w:t>
      </w:r>
      <w:r w:rsidRPr="00A013E7">
        <w:rPr>
          <w:rFonts w:ascii="Times New Roman" w:hAnsi="Times New Roman"/>
          <w:color w:val="000000" w:themeColor="text1"/>
          <w:sz w:val="24"/>
          <w:szCs w:val="24"/>
        </w:rPr>
        <w:t xml:space="preserve"> медицинским оборудованием, лекарственными препаратами, предметами гигиены и санитарии за счет средств собственников учреждений.</w:t>
      </w:r>
    </w:p>
    <w:p w14:paraId="329DEA43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10.4.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за работой медицинского персонала в оздоровительных учреждениях независимо от их ведомственного подчинения. </w:t>
      </w:r>
    </w:p>
    <w:p w14:paraId="6F30E816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35726A">
        <w:rPr>
          <w:rFonts w:ascii="Times New Roman" w:hAnsi="Times New Roman"/>
          <w:color w:val="000000"/>
          <w:sz w:val="24"/>
          <w:szCs w:val="24"/>
        </w:rPr>
        <w:t>5. Организовать проведение в организациях отдых</w:t>
      </w:r>
      <w:r>
        <w:rPr>
          <w:rFonts w:ascii="Times New Roman" w:hAnsi="Times New Roman"/>
          <w:color w:val="000000"/>
          <w:sz w:val="24"/>
          <w:szCs w:val="24"/>
        </w:rPr>
        <w:t xml:space="preserve">а и оздоровления детей </w:t>
      </w:r>
      <w:r w:rsidRPr="0035726A">
        <w:rPr>
          <w:rFonts w:ascii="Times New Roman" w:hAnsi="Times New Roman"/>
          <w:color w:val="000000"/>
          <w:sz w:val="24"/>
          <w:szCs w:val="24"/>
        </w:rPr>
        <w:t>мероприятий, направленных на профилактику наркомании, алкоголизма, табакокурения, а также по пропаганде здорового образа жизни.</w:t>
      </w:r>
    </w:p>
    <w:p w14:paraId="42449116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 xml:space="preserve"> Рекомендовать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осударственному казенному учреждению Московской области </w:t>
      </w:r>
      <w:r>
        <w:rPr>
          <w:rFonts w:ascii="Times New Roman" w:hAnsi="Times New Roman"/>
          <w:color w:val="000000"/>
          <w:sz w:val="24"/>
          <w:szCs w:val="24"/>
        </w:rPr>
        <w:t>«Ц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ентр занятости </w:t>
      </w:r>
      <w:r>
        <w:rPr>
          <w:rFonts w:ascii="Times New Roman" w:hAnsi="Times New Roman"/>
          <w:color w:val="000000"/>
          <w:sz w:val="24"/>
          <w:szCs w:val="24"/>
        </w:rPr>
        <w:t>населения Московской области»</w:t>
      </w:r>
      <w:r w:rsidRPr="00EC6798">
        <w:rPr>
          <w:rFonts w:ascii="Times New Roman" w:hAnsi="Times New Roman"/>
          <w:color w:val="000000"/>
          <w:sz w:val="24"/>
          <w:szCs w:val="24"/>
        </w:rPr>
        <w:t>:</w:t>
      </w:r>
    </w:p>
    <w:p w14:paraId="5B7EC93D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DF1CAA">
        <w:rPr>
          <w:rFonts w:ascii="Times New Roman" w:hAnsi="Times New Roman"/>
          <w:color w:val="000000"/>
          <w:sz w:val="24"/>
          <w:szCs w:val="24"/>
        </w:rPr>
        <w:t>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Организовать взаимодействие с организациями-работодателями по </w:t>
      </w:r>
      <w:r>
        <w:rPr>
          <w:rFonts w:ascii="Times New Roman" w:hAnsi="Times New Roman"/>
          <w:color w:val="000000"/>
          <w:sz w:val="24"/>
          <w:szCs w:val="24"/>
        </w:rPr>
        <w:t xml:space="preserve">временному </w:t>
      </w:r>
      <w:r w:rsidRPr="00DF1CAA">
        <w:rPr>
          <w:rFonts w:ascii="Times New Roman" w:hAnsi="Times New Roman"/>
          <w:color w:val="000000"/>
          <w:sz w:val="24"/>
          <w:szCs w:val="24"/>
        </w:rPr>
        <w:t>трудоустройству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/>
          <w:color w:val="000000"/>
          <w:sz w:val="24"/>
          <w:szCs w:val="24"/>
        </w:rPr>
        <w:t xml:space="preserve"> граждан в возрасте от 14 до 18 лет в свободное от учебы время.</w:t>
      </w:r>
    </w:p>
    <w:p w14:paraId="29FB179B" w14:textId="77777777" w:rsidR="00561946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DF1CAA">
        <w:rPr>
          <w:rFonts w:ascii="Times New Roman" w:hAnsi="Times New Roman"/>
          <w:color w:val="000000"/>
          <w:sz w:val="24"/>
          <w:szCs w:val="24"/>
        </w:rPr>
        <w:t>.2. Ок</w:t>
      </w:r>
      <w:r>
        <w:rPr>
          <w:rFonts w:ascii="Times New Roman" w:hAnsi="Times New Roman"/>
          <w:color w:val="000000"/>
          <w:sz w:val="24"/>
          <w:szCs w:val="24"/>
        </w:rPr>
        <w:t>азывать содействие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в создании временных рабочих мест </w:t>
      </w:r>
      <w:r>
        <w:rPr>
          <w:rFonts w:ascii="Times New Roman" w:hAnsi="Times New Roman"/>
          <w:color w:val="000000"/>
          <w:sz w:val="24"/>
          <w:szCs w:val="24"/>
        </w:rPr>
        <w:t xml:space="preserve">и лагерей труда и отдыха </w:t>
      </w:r>
      <w:r w:rsidRPr="00DF1CAA">
        <w:rPr>
          <w:rFonts w:ascii="Times New Roman" w:hAnsi="Times New Roman"/>
          <w:color w:val="000000"/>
          <w:sz w:val="24"/>
          <w:szCs w:val="24"/>
        </w:rPr>
        <w:t>для несовершеннолетних в возрасте от 14 до 18 лет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0C5651C" w14:textId="77777777" w:rsidR="00561946" w:rsidRPr="0035726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11.3. Обеспечивать трудоустр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ойство несовершеннолетних, обратившихся в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EC6798">
        <w:rPr>
          <w:rFonts w:ascii="Times New Roman" w:hAnsi="Times New Roman"/>
          <w:color w:val="000000"/>
          <w:sz w:val="24"/>
          <w:szCs w:val="24"/>
        </w:rPr>
        <w:t>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 Московской области </w:t>
      </w:r>
      <w:r>
        <w:rPr>
          <w:rFonts w:ascii="Times New Roman" w:hAnsi="Times New Roman"/>
          <w:color w:val="000000"/>
          <w:sz w:val="24"/>
          <w:szCs w:val="24"/>
        </w:rPr>
        <w:t>«Ц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ентр занятости </w:t>
      </w:r>
      <w:r>
        <w:rPr>
          <w:rFonts w:ascii="Times New Roman" w:hAnsi="Times New Roman"/>
          <w:color w:val="000000"/>
          <w:sz w:val="24"/>
          <w:szCs w:val="24"/>
        </w:rPr>
        <w:t>населения Московской области»</w:t>
      </w:r>
      <w:r w:rsidRPr="00EC6798">
        <w:rPr>
          <w:rFonts w:ascii="Times New Roman" w:hAnsi="Times New Roman"/>
          <w:color w:val="000000"/>
          <w:sz w:val="24"/>
          <w:szCs w:val="24"/>
        </w:rPr>
        <w:t>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Предоставлять приоритетное право детям-сиротам, детям, оставшимся без попечения родителей, </w:t>
      </w:r>
      <w:r w:rsidRPr="0035726A">
        <w:rPr>
          <w:rFonts w:ascii="Times New Roman" w:hAnsi="Times New Roman"/>
          <w:color w:val="000000"/>
          <w:sz w:val="24"/>
          <w:szCs w:val="24"/>
        </w:rPr>
        <w:t>детям, состоящим на учете в комиссии по делам несовершеннолетних и защите их прав, а также иным категориям детей, находящихся в трудной жизненной ситуации.</w:t>
      </w:r>
    </w:p>
    <w:p w14:paraId="4FC4A7CE" w14:textId="77777777" w:rsidR="00561946" w:rsidRPr="00040707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Рекомендовать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УМВД России по городскому </w:t>
      </w:r>
      <w:r w:rsidRPr="00040707">
        <w:rPr>
          <w:rFonts w:ascii="Times New Roman" w:hAnsi="Times New Roman"/>
          <w:color w:val="000000"/>
          <w:sz w:val="24"/>
          <w:szCs w:val="24"/>
        </w:rPr>
        <w:t>округу Электросталь Московской области (начальник Козлов М.А.):</w:t>
      </w:r>
    </w:p>
    <w:p w14:paraId="4666725C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0707">
        <w:rPr>
          <w:rFonts w:ascii="Times New Roman" w:hAnsi="Times New Roman"/>
          <w:color w:val="000000"/>
          <w:sz w:val="24"/>
          <w:szCs w:val="24"/>
        </w:rPr>
        <w:t>12.1. Принять меры по обеспечению</w:t>
      </w:r>
      <w:r>
        <w:rPr>
          <w:rFonts w:ascii="Times New Roman" w:hAnsi="Times New Roman"/>
          <w:color w:val="000000"/>
          <w:sz w:val="24"/>
          <w:szCs w:val="24"/>
        </w:rPr>
        <w:t xml:space="preserve"> охраны общественного порядка в местах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отдыха детей. </w:t>
      </w:r>
    </w:p>
    <w:p w14:paraId="633E1C2B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DF1CAA">
        <w:rPr>
          <w:rFonts w:ascii="Times New Roman" w:hAnsi="Times New Roman"/>
          <w:color w:val="000000"/>
          <w:sz w:val="24"/>
          <w:szCs w:val="24"/>
        </w:rPr>
        <w:t>.2. Осуществлять проверку технического состояния автотранспортных средств, а также соблюдение квалификационных требований к водительским составам, привлекаемым для перевозки детей.</w:t>
      </w:r>
    </w:p>
    <w:p w14:paraId="60CB9B46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DF1CAA">
        <w:rPr>
          <w:rFonts w:ascii="Times New Roman" w:hAnsi="Times New Roman"/>
          <w:color w:val="000000"/>
          <w:sz w:val="24"/>
          <w:szCs w:val="24"/>
        </w:rPr>
        <w:t>.3. Обеспечить сопровождение организованных групп детей к месту отдыха и обратно, предупреждение детского дорожно-транспортного травматизма.</w:t>
      </w:r>
    </w:p>
    <w:p w14:paraId="7E10BDB8" w14:textId="77777777" w:rsidR="00561946" w:rsidRPr="00DF1CAA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12.4. Принять меры к реализации межведомственного мероприятия «Безопасное детство».</w:t>
      </w:r>
    </w:p>
    <w:p w14:paraId="634B2E42" w14:textId="77777777" w:rsidR="00561946" w:rsidRPr="002C099F" w:rsidRDefault="00561946" w:rsidP="00561946">
      <w:pPr>
        <w:ind w:firstLine="567"/>
        <w:jc w:val="both"/>
        <w:rPr>
          <w:rFonts w:cs="Times New Roman"/>
        </w:rPr>
      </w:pPr>
      <w:r w:rsidRPr="002C099F">
        <w:rPr>
          <w:rFonts w:cs="Times New Roman"/>
          <w:color w:val="000000"/>
        </w:rPr>
        <w:t xml:space="preserve">13. </w:t>
      </w:r>
      <w:r>
        <w:rPr>
          <w:color w:val="000000"/>
        </w:rPr>
        <w:t>Рекомендовать</w:t>
      </w:r>
      <w:r w:rsidRPr="002C099F">
        <w:rPr>
          <w:rFonts w:cs="Times New Roman"/>
        </w:rPr>
        <w:t xml:space="preserve"> Начальнику отдела надзорной деятельности и профилактической работы по городскому округу Электросталь УНД и ПРГУ МЧС России по Московской области</w:t>
      </w:r>
      <w:r>
        <w:rPr>
          <w:rFonts w:cs="Times New Roman"/>
        </w:rPr>
        <w:t xml:space="preserve"> </w:t>
      </w:r>
      <w:r w:rsidRPr="002C099F">
        <w:rPr>
          <w:rFonts w:cs="Times New Roman"/>
        </w:rPr>
        <w:t xml:space="preserve">Резникову А.Н. </w:t>
      </w:r>
      <w:r w:rsidRPr="002C099F">
        <w:rPr>
          <w:rFonts w:cs="Times New Roman"/>
          <w:color w:val="000000"/>
        </w:rPr>
        <w:t xml:space="preserve">провести комплекс мероприятий по осуществлению </w:t>
      </w:r>
      <w:r w:rsidRPr="002C099F">
        <w:rPr>
          <w:rFonts w:cs="Times New Roman"/>
          <w:color w:val="000000"/>
        </w:rPr>
        <w:lastRenderedPageBreak/>
        <w:t>государственного пожарного надзора и работу по профилактике пожарной безопасности в организациях отдыха и оздоровления детей.</w:t>
      </w:r>
    </w:p>
    <w:p w14:paraId="563A81E7" w14:textId="77777777" w:rsidR="00561946" w:rsidRPr="00AB7AC7" w:rsidRDefault="00561946" w:rsidP="00561946">
      <w:pPr>
        <w:ind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14</w:t>
      </w:r>
      <w:r w:rsidRPr="00AB7AC7">
        <w:rPr>
          <w:rFonts w:eastAsia="Calibri" w:cs="Times New Roman"/>
        </w:rPr>
        <w:t>. Опубликовать настоящее постановление на официальном сайте городского округа Электросталь</w:t>
      </w:r>
      <w:r w:rsidRPr="002C099F">
        <w:rPr>
          <w:rFonts w:eastAsia="Calibri" w:cs="Times New Roman"/>
        </w:rPr>
        <w:t xml:space="preserve"> </w:t>
      </w:r>
      <w:r w:rsidRPr="00AB7AC7">
        <w:rPr>
          <w:rFonts w:eastAsia="Calibri" w:cs="Times New Roman"/>
        </w:rPr>
        <w:t>Московской</w:t>
      </w:r>
      <w:r w:rsidRPr="002C099F">
        <w:rPr>
          <w:rFonts w:eastAsia="Calibri" w:cs="Times New Roman"/>
        </w:rPr>
        <w:t xml:space="preserve"> </w:t>
      </w:r>
      <w:r w:rsidRPr="00AB7AC7">
        <w:rPr>
          <w:rFonts w:eastAsia="Calibri" w:cs="Times New Roman"/>
        </w:rPr>
        <w:t xml:space="preserve">области в информационно-телекоммуникационной сети «Интернет» по адресу: </w:t>
      </w:r>
      <w:hyperlink r:id="rId9" w:history="1">
        <w:r w:rsidRPr="00AB7AC7">
          <w:rPr>
            <w:rFonts w:eastAsia="Calibri" w:cs="Times New Roman"/>
            <w:color w:val="000000" w:themeColor="text1"/>
            <w:lang w:val="en-US"/>
          </w:rPr>
          <w:t>www</w:t>
        </w:r>
        <w:r w:rsidRPr="00AB7AC7">
          <w:rPr>
            <w:rFonts w:eastAsia="Calibri" w:cs="Times New Roman"/>
            <w:color w:val="000000" w:themeColor="text1"/>
          </w:rPr>
          <w:t>.</w:t>
        </w:r>
        <w:proofErr w:type="spellStart"/>
        <w:r w:rsidRPr="00AB7AC7">
          <w:rPr>
            <w:rFonts w:eastAsia="Calibri" w:cs="Times New Roman"/>
            <w:color w:val="000000" w:themeColor="text1"/>
            <w:lang w:val="en-US"/>
          </w:rPr>
          <w:t>electrostal</w:t>
        </w:r>
        <w:proofErr w:type="spellEnd"/>
        <w:r w:rsidRPr="00AB7AC7">
          <w:rPr>
            <w:rFonts w:eastAsia="Calibri" w:cs="Times New Roman"/>
            <w:color w:val="000000" w:themeColor="text1"/>
          </w:rPr>
          <w:t>.</w:t>
        </w:r>
        <w:proofErr w:type="spellStart"/>
        <w:r w:rsidRPr="00AB7AC7">
          <w:rPr>
            <w:rFonts w:eastAsia="Calibri" w:cs="Times New Roman"/>
            <w:color w:val="000000" w:themeColor="text1"/>
            <w:lang w:val="en-US"/>
          </w:rPr>
          <w:t>ru</w:t>
        </w:r>
        <w:proofErr w:type="spellEnd"/>
      </w:hyperlink>
      <w:r w:rsidRPr="00AB7AC7">
        <w:rPr>
          <w:rFonts w:eastAsia="Calibri" w:cs="Times New Roman"/>
        </w:rPr>
        <w:t>.</w:t>
      </w:r>
    </w:p>
    <w:p w14:paraId="1D965249" w14:textId="77777777" w:rsidR="00561946" w:rsidRPr="002C099F" w:rsidRDefault="00561946" w:rsidP="00561946">
      <w:pPr>
        <w:ind w:firstLine="567"/>
        <w:jc w:val="both"/>
        <w:rPr>
          <w:rFonts w:cs="Times New Roman"/>
        </w:rPr>
      </w:pPr>
      <w:r>
        <w:rPr>
          <w:rFonts w:cs="Times New Roman"/>
          <w:lang w:eastAsia="en-US"/>
        </w:rPr>
        <w:t>15</w:t>
      </w:r>
      <w:r w:rsidRPr="00AB7AC7">
        <w:rPr>
          <w:rFonts w:cs="Times New Roman"/>
          <w:lang w:eastAsia="en-US"/>
        </w:rPr>
        <w:t>.</w:t>
      </w:r>
      <w:r>
        <w:rPr>
          <w:rFonts w:cs="Times New Roman"/>
          <w:lang w:eastAsia="en-US"/>
        </w:rPr>
        <w:t xml:space="preserve"> </w:t>
      </w:r>
      <w:r w:rsidRPr="002C099F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2ADF8C6B" w14:textId="77777777" w:rsidR="00561946" w:rsidRPr="002C099F" w:rsidRDefault="00561946" w:rsidP="00561946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>16</w:t>
      </w:r>
      <w:r w:rsidRPr="00AB7AC7">
        <w:rPr>
          <w:rFonts w:cs="Times New Roman"/>
          <w:lang w:eastAsia="en-US"/>
        </w:rPr>
        <w:t xml:space="preserve">. Контроль за исполнением настоящего постановления возложить на </w:t>
      </w:r>
      <w:r w:rsidRPr="002C099F">
        <w:rPr>
          <w:rFonts w:cs="Times New Roman"/>
          <w:color w:val="000000"/>
        </w:rPr>
        <w:t>городской Координационный совет (председатель Кокунова М.Ю.).</w:t>
      </w:r>
    </w:p>
    <w:p w14:paraId="5D1AACCD" w14:textId="77777777" w:rsidR="00561946" w:rsidRDefault="00561946" w:rsidP="0009755F">
      <w:pPr>
        <w:jc w:val="both"/>
        <w:rPr>
          <w:rFonts w:cs="Times New Roman"/>
          <w:color w:val="000000"/>
        </w:rPr>
      </w:pPr>
    </w:p>
    <w:p w14:paraId="74790821" w14:textId="77777777" w:rsidR="0009755F" w:rsidRPr="002C099F" w:rsidRDefault="0009755F" w:rsidP="0009755F">
      <w:pPr>
        <w:jc w:val="both"/>
        <w:rPr>
          <w:rFonts w:cs="Times New Roman"/>
          <w:color w:val="000000"/>
        </w:rPr>
      </w:pPr>
    </w:p>
    <w:p w14:paraId="63641CB2" w14:textId="77777777" w:rsidR="00561946" w:rsidRPr="00C14D1F" w:rsidRDefault="00561946" w:rsidP="0009755F">
      <w:pPr>
        <w:shd w:val="clear" w:color="auto" w:fill="FFFFFF"/>
        <w:tabs>
          <w:tab w:val="left" w:pos="0"/>
        </w:tabs>
        <w:ind w:right="34"/>
        <w:jc w:val="both"/>
        <w:rPr>
          <w:color w:val="000000"/>
        </w:rPr>
      </w:pPr>
    </w:p>
    <w:p w14:paraId="12ADCBE8" w14:textId="77777777" w:rsidR="00561946" w:rsidRDefault="00561946" w:rsidP="00561946">
      <w:pPr>
        <w:pStyle w:val="5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Глава</w:t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 xml:space="preserve"> г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И.Ю. Волкова</w:t>
      </w:r>
    </w:p>
    <w:p w14:paraId="307444B2" w14:textId="77777777" w:rsidR="00561946" w:rsidRDefault="00561946" w:rsidP="00561946">
      <w:pPr>
        <w:contextualSpacing/>
      </w:pPr>
    </w:p>
    <w:p w14:paraId="2B5C6BA9" w14:textId="77777777" w:rsidR="00561946" w:rsidRPr="00D56D95" w:rsidRDefault="00561946" w:rsidP="00561946">
      <w:pPr>
        <w:jc w:val="both"/>
      </w:pPr>
    </w:p>
    <w:p w14:paraId="139B04F8" w14:textId="77777777" w:rsidR="00561946" w:rsidRDefault="00561946" w:rsidP="00561946">
      <w:pPr>
        <w:ind w:left="5812"/>
        <w:jc w:val="both"/>
        <w:sectPr w:rsidR="00561946" w:rsidSect="00F9637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1A5804" w14:textId="77777777" w:rsidR="00561946" w:rsidRPr="008B16F3" w:rsidRDefault="00561946" w:rsidP="00561946">
      <w:pPr>
        <w:ind w:left="5812"/>
        <w:jc w:val="both"/>
      </w:pPr>
      <w:r w:rsidRPr="008B16F3">
        <w:lastRenderedPageBreak/>
        <w:t>Приложение 1</w:t>
      </w:r>
    </w:p>
    <w:p w14:paraId="36AF5497" w14:textId="77777777" w:rsidR="00561946" w:rsidRPr="008B16F3" w:rsidRDefault="00561946" w:rsidP="00561946">
      <w:pPr>
        <w:ind w:left="5812"/>
        <w:jc w:val="both"/>
      </w:pPr>
      <w:r w:rsidRPr="008B16F3">
        <w:t>УТВЕРЖДЕНО</w:t>
      </w:r>
    </w:p>
    <w:p w14:paraId="7F4CF51A" w14:textId="77777777" w:rsidR="00561946" w:rsidRPr="008B16F3" w:rsidRDefault="00561946" w:rsidP="00561946">
      <w:pPr>
        <w:ind w:left="5812"/>
        <w:jc w:val="both"/>
      </w:pPr>
      <w:r w:rsidRPr="008B16F3">
        <w:t>постановлением Администрации</w:t>
      </w:r>
    </w:p>
    <w:p w14:paraId="4663D4E4" w14:textId="30CEDAD4" w:rsidR="00561946" w:rsidRPr="008B16F3" w:rsidRDefault="0009755F" w:rsidP="00561946">
      <w:pPr>
        <w:ind w:left="5812"/>
        <w:jc w:val="both"/>
      </w:pPr>
      <w:r>
        <w:t>городского округа Электросталь</w:t>
      </w:r>
    </w:p>
    <w:p w14:paraId="7EEAFEC6" w14:textId="77777777" w:rsidR="00561946" w:rsidRPr="008B16F3" w:rsidRDefault="00561946" w:rsidP="00561946">
      <w:pPr>
        <w:ind w:left="5812"/>
        <w:jc w:val="both"/>
      </w:pPr>
      <w:r w:rsidRPr="008B16F3">
        <w:t>Московской области</w:t>
      </w:r>
    </w:p>
    <w:p w14:paraId="183CEADE" w14:textId="0356B18E" w:rsidR="00561946" w:rsidRPr="00384017" w:rsidRDefault="00561946" w:rsidP="00561946">
      <w:pPr>
        <w:ind w:left="5812"/>
        <w:jc w:val="both"/>
      </w:pPr>
      <w:r w:rsidRPr="008B16F3">
        <w:t xml:space="preserve">от </w:t>
      </w:r>
      <w:r w:rsidR="0009755F" w:rsidRPr="0009755F">
        <w:rPr>
          <w:rFonts w:cs="Times New Roman"/>
          <w:lang w:eastAsia="en-US"/>
        </w:rPr>
        <w:t>27.05.2024</w:t>
      </w:r>
      <w:r w:rsidR="0009755F">
        <w:rPr>
          <w:rFonts w:cs="Times New Roman"/>
          <w:lang w:eastAsia="en-US"/>
        </w:rPr>
        <w:t xml:space="preserve"> </w:t>
      </w:r>
      <w:r w:rsidR="0009755F" w:rsidRPr="00754D1A">
        <w:rPr>
          <w:rFonts w:cs="Times New Roman"/>
          <w:lang w:eastAsia="en-US"/>
        </w:rPr>
        <w:t xml:space="preserve">№ </w:t>
      </w:r>
      <w:r w:rsidR="0009755F" w:rsidRPr="0009755F">
        <w:rPr>
          <w:rFonts w:cs="Times New Roman"/>
          <w:lang w:eastAsia="en-US"/>
        </w:rPr>
        <w:t>470/5</w:t>
      </w:r>
    </w:p>
    <w:p w14:paraId="740B00B7" w14:textId="77777777" w:rsidR="00561946" w:rsidRPr="00AF33AD" w:rsidRDefault="00561946" w:rsidP="00561946">
      <w:pPr>
        <w:ind w:firstLine="284"/>
        <w:rPr>
          <w:b/>
          <w:sz w:val="22"/>
          <w:szCs w:val="22"/>
        </w:rPr>
      </w:pPr>
    </w:p>
    <w:p w14:paraId="652763EA" w14:textId="77777777" w:rsidR="00561946" w:rsidRDefault="00561946" w:rsidP="00561946">
      <w:pPr>
        <w:ind w:left="3600" w:firstLine="720"/>
        <w:rPr>
          <w:b/>
          <w:sz w:val="22"/>
          <w:szCs w:val="22"/>
        </w:rPr>
      </w:pPr>
    </w:p>
    <w:p w14:paraId="3330F687" w14:textId="77777777" w:rsidR="00561946" w:rsidRPr="0062009D" w:rsidRDefault="00561946" w:rsidP="00561946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 xml:space="preserve">Положение </w:t>
      </w:r>
    </w:p>
    <w:p w14:paraId="786E6FCF" w14:textId="77777777" w:rsidR="00561946" w:rsidRPr="0062009D" w:rsidRDefault="00561946" w:rsidP="00561946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о городском Координационном совете по организации отдыха,</w:t>
      </w:r>
    </w:p>
    <w:p w14:paraId="3FC43F13" w14:textId="77777777" w:rsidR="00561946" w:rsidRPr="0062009D" w:rsidRDefault="00561946" w:rsidP="00561946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 xml:space="preserve"> оздоровления и занятости детей и молодежи</w:t>
      </w:r>
    </w:p>
    <w:p w14:paraId="66B4A4E0" w14:textId="77777777" w:rsidR="00561946" w:rsidRPr="0062009D" w:rsidRDefault="00561946" w:rsidP="00561946">
      <w:pPr>
        <w:ind w:firstLine="720"/>
        <w:jc w:val="center"/>
        <w:rPr>
          <w:rFonts w:cs="Times New Roman"/>
          <w:b/>
        </w:rPr>
      </w:pPr>
    </w:p>
    <w:p w14:paraId="3B261192" w14:textId="77777777" w:rsidR="00561946" w:rsidRPr="0062009D" w:rsidRDefault="00561946" w:rsidP="005619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1.Общие положения</w:t>
      </w:r>
    </w:p>
    <w:p w14:paraId="3E7CF2F8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1.1. Координационный совет по организации отдыха, оздоровления и занятости детей и молодежи в  городском округе Электросталь (далее - Совет) является коллегиальным совещательным органом, деятельность которого направлена на защиту детства, укрепление здоровья детей и молодежи, улучшение условий их отдыха и оздоровления, решение проблем занятости молодежи, координацию деятельности организаций, предприятий и учреждений округа по вопросам отдыха, оздоровления и занятости детей и молодежи в период школьных каникул и эффективное использование средств бюджета Московской области (далее – областной бюджет) и средств бюджета городского округа Электросталь (далее - местный бюджет), выделенных на эти цели.</w:t>
      </w:r>
    </w:p>
    <w:p w14:paraId="5A81E145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1.2. Совет в своей деятельности руководствуется Конституцией Российской Федерации и иным законодательством Российской Федерации, Уставом Московской области и иным законодательством Московской области, Уставом городского округа Электросталь, муниципальными нормативными правовыми актами и настоящим Положением.</w:t>
      </w:r>
    </w:p>
    <w:p w14:paraId="43ABF15A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1.3. Состав Совета утверждается постановлением администрации городского округа Электросталь.</w:t>
      </w:r>
    </w:p>
    <w:p w14:paraId="3656E901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1.4. Решения, принимаемые Советом, носят рекомендательный характер.</w:t>
      </w:r>
    </w:p>
    <w:p w14:paraId="3F35A700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548A76" w14:textId="77777777" w:rsidR="00561946" w:rsidRPr="0062009D" w:rsidRDefault="00561946" w:rsidP="005619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 Функции Совета.</w:t>
      </w:r>
    </w:p>
    <w:p w14:paraId="2E509414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Совет осуществляет следующие функции:</w:t>
      </w:r>
    </w:p>
    <w:p w14:paraId="644D9A7B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2.1. Рассматривает вопросы, связанные с деятельностью муниципальных учреждений, а также других заинтересованных организаций, по организации отдыха, оздоровления и занятости детей и молодежи в период школьных каникул, заслушивает их представителей на Совете.</w:t>
      </w:r>
    </w:p>
    <w:p w14:paraId="102C4B03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2.2. Участвует в осуществлении контроля за целевым и эффективным использованием средств областного и местного бюджетов, выделенных на организацию отдыха, оздоровления и занятости детей и молодежи в период школьных каникул в городском округе Электросталь.</w:t>
      </w:r>
    </w:p>
    <w:p w14:paraId="0E465BE7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2.3. Участвует в разработке проектов программ и планов мероприятий по организации отдыха, оздоровления и занятости детей и молодежи в городском округе Электросталь.</w:t>
      </w:r>
    </w:p>
    <w:p w14:paraId="3C406E08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2.4. Проводит подготовку и организует приемку оздоровительных организаций (учреждений), запланированных к открытию в текущем году, независимо от их подчиненности, координирует их работу.</w:t>
      </w:r>
    </w:p>
    <w:p w14:paraId="0EC9FCD4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2.5. Осуществляет подведение итогов детских оздоровительных кампаний, проводимых в периоды школьных каникул в городском округе Электросталь, подготавливает и вносит в установленном порядке предложения по награждению наиболее отличившихся сотрудников детских оздоровительных лагерей.</w:t>
      </w:r>
    </w:p>
    <w:p w14:paraId="75F51546" w14:textId="77777777" w:rsidR="00561946" w:rsidRPr="0062009D" w:rsidRDefault="00561946" w:rsidP="005619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lastRenderedPageBreak/>
        <w:t>2.6. Разрабатывает методические рекомендации по вопросам организации отдыха, оздоровления и занятости детей и молодежи.</w:t>
      </w:r>
    </w:p>
    <w:p w14:paraId="563E0A7A" w14:textId="77777777" w:rsidR="00561946" w:rsidRPr="0062009D" w:rsidRDefault="00561946" w:rsidP="005619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524C177" w14:textId="77777777" w:rsidR="00561946" w:rsidRPr="0062009D" w:rsidRDefault="00561946" w:rsidP="005619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 Права Совета</w:t>
      </w:r>
    </w:p>
    <w:p w14:paraId="0E1EAF3A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Совет при осуществлении своей деятельности имеет право:</w:t>
      </w:r>
    </w:p>
    <w:p w14:paraId="4A34F200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3.1. Рассматривать на своих заседаниях вопросы, относящиеся к его компетенции.</w:t>
      </w:r>
    </w:p>
    <w:p w14:paraId="6C34D119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3.2. Приглашать на заседания Совета и заслушивать представителей муниципальных учреждений, общественных и иных организаций, занимающихся вопросами отдыха, оздоровления и занятости детей и молодежи, а также запрашивать у них информацию по вопросам, относящимся к компетенции Совета.</w:t>
      </w:r>
    </w:p>
    <w:p w14:paraId="4146A9E3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3.3. Создавать временные или постоянные рабочие группы, привлекая в установленном порядке к их работе специалистов, не входящих в состав Совета.</w:t>
      </w:r>
    </w:p>
    <w:p w14:paraId="4EF04267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3.4. Осуществлять иные права в пределах своих полномочий.</w:t>
      </w:r>
    </w:p>
    <w:p w14:paraId="72305A8F" w14:textId="77777777" w:rsidR="00561946" w:rsidRPr="0062009D" w:rsidRDefault="00561946" w:rsidP="005619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0F046E" w14:textId="77777777" w:rsidR="00561946" w:rsidRPr="0062009D" w:rsidRDefault="00561946" w:rsidP="005619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 Организационная деятельность Совета</w:t>
      </w:r>
    </w:p>
    <w:p w14:paraId="0F29B9C5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4.1. Основной формой работы Совета являются заседания, которые проводятся в соответствии с планом работы Совета.</w:t>
      </w:r>
    </w:p>
    <w:p w14:paraId="4EC86AD2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4.2. На заседаниях Совета председательствует председатель Совета, в случае его отсутствия - заместитель председателя Совета. Заседания Совета проводятся по мере необходимости. О дате, времени, месте проведения и повестке дня очередного заседания Совета члены Совета должны быть проинформированы не позднее чем за два - три дня до даты его проведения.</w:t>
      </w:r>
    </w:p>
    <w:p w14:paraId="79B6D33A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4.3. Заседание Совета считается правомочным, если на нем присутствует более половины установленного состава Совета. Члены Совета участвуют в заседаниях лично. В случае, если член Совета по какой-либо причине не может присутствовать на его заседании, он обязан известить об этом секретаря Совета.</w:t>
      </w:r>
    </w:p>
    <w:p w14:paraId="75D24936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4.4. Решения Совета принимаются простым большинством голосов от числа членов Совета, присутствующих на заседании, и оформляются протоколами, которые подписывают председательствующий на заседании Совета и секретарь Совета либо лицо, исполняющее его обязанности.</w:t>
      </w:r>
    </w:p>
    <w:p w14:paraId="1F4F8140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4.5. Председатель Совета:</w:t>
      </w:r>
    </w:p>
    <w:p w14:paraId="481E25A1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руководит организацией деятельности Совета и обеспечивает ее планирование;</w:t>
      </w:r>
    </w:p>
    <w:p w14:paraId="47965FDD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распределяет обязанности между своим заместителем, членами Совета и секретарем Совета;</w:t>
      </w:r>
    </w:p>
    <w:p w14:paraId="6EE87AF9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вносит предложения в повестку дня заседаний Совета;</w:t>
      </w:r>
    </w:p>
    <w:p w14:paraId="67C28C8E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знакомится с материалами по вопросам, рассматриваемым Советом;</w:t>
      </w:r>
    </w:p>
    <w:p w14:paraId="2D970538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председательствует на заседаниях Совета;</w:t>
      </w:r>
    </w:p>
    <w:p w14:paraId="15B002D3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подписывает документы, в том числе протоколы заседаний Совета;</w:t>
      </w:r>
    </w:p>
    <w:p w14:paraId="1C690516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организует контроль за выполнением решений, принятых Советом.</w:t>
      </w:r>
    </w:p>
    <w:p w14:paraId="03F4EBD2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4.6. Заместитель председателя Совета:</w:t>
      </w:r>
    </w:p>
    <w:p w14:paraId="66078E0F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вносит предложения в повестку дня заседаний Совета;</w:t>
      </w:r>
    </w:p>
    <w:p w14:paraId="4AE1CD2F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знакомится с материалами по вопросам, рассматриваемым Советом;</w:t>
      </w:r>
    </w:p>
    <w:p w14:paraId="538967F4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выполняет поручения Совета и его председателя;</w:t>
      </w:r>
    </w:p>
    <w:p w14:paraId="5965DA59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исполняет обязанности председателя Совета, в том числе председательствует на заседаниях Совета в случае отсутствия председателя Совета;</w:t>
      </w:r>
    </w:p>
    <w:p w14:paraId="337678F3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участвует в подготовке вопросов, рассматриваемых на заседаниях Совета, и осуществляет необходимые меры по выполнению решений заседаний Совета, контролю за их реализацией.</w:t>
      </w:r>
    </w:p>
    <w:p w14:paraId="630ADC57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4.7. Члены Совета:</w:t>
      </w:r>
    </w:p>
    <w:p w14:paraId="32B3DC2F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вносят предложения в повестку дня заседаний Совета;</w:t>
      </w:r>
    </w:p>
    <w:p w14:paraId="3912C41A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знакомятся с материалами по вопросам, рассматриваемым Советом;</w:t>
      </w:r>
    </w:p>
    <w:p w14:paraId="1FF9E8CC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lastRenderedPageBreak/>
        <w:t>выполняют поручения Совета, его председателя, а также заместителя председателя по поручению председателя Совета;</w:t>
      </w:r>
    </w:p>
    <w:p w14:paraId="51649B4C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участвуют в подготовке вопросов, рассматриваемых на заседаниях Совета, и осуществляют необходимые меры по выполнению решений заседаний Совета, контролю за их реализацией.</w:t>
      </w:r>
    </w:p>
    <w:p w14:paraId="1BA68D80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4.8. Секретарь Совета:</w:t>
      </w:r>
    </w:p>
    <w:p w14:paraId="5F8F27A3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вносит предложения в повестку дня заседаний Совета;</w:t>
      </w:r>
    </w:p>
    <w:p w14:paraId="11F084A4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знакомится с материалами по вопросам, рассматриваемым Советом;</w:t>
      </w:r>
    </w:p>
    <w:p w14:paraId="531D34AF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 xml:space="preserve">выполняет поручения Совета, его председателя, а также заместителя </w:t>
      </w:r>
      <w:r>
        <w:rPr>
          <w:rFonts w:ascii="Times New Roman" w:hAnsi="Times New Roman"/>
          <w:sz w:val="24"/>
          <w:szCs w:val="24"/>
        </w:rPr>
        <w:t>п</w:t>
      </w:r>
      <w:r w:rsidRPr="0062009D">
        <w:rPr>
          <w:rFonts w:ascii="Times New Roman" w:hAnsi="Times New Roman"/>
          <w:sz w:val="24"/>
          <w:szCs w:val="24"/>
        </w:rPr>
        <w:t>редседателя;</w:t>
      </w:r>
    </w:p>
    <w:p w14:paraId="227B04C1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участвует в подготовке вопросов, рассматриваемых на заседаниях Совета, и осуществляет необходимые меры по выполнению решений заседаний Совета, контролю за их реализацией;</w:t>
      </w:r>
    </w:p>
    <w:p w14:paraId="64721828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осуществляет организационное и информационно-аналитическое обеспечение деятельности Совета;</w:t>
      </w:r>
    </w:p>
    <w:p w14:paraId="0815B1A4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обеспечивает ведение делопроизводства Совета;</w:t>
      </w:r>
    </w:p>
    <w:p w14:paraId="434CA4C3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организует подготовку заседаний Совета;</w:t>
      </w:r>
    </w:p>
    <w:p w14:paraId="6E59B1EA" w14:textId="77777777" w:rsidR="00561946" w:rsidRPr="0062009D" w:rsidRDefault="00561946" w:rsidP="00561946">
      <w:pPr>
        <w:pStyle w:val="a3"/>
        <w:numPr>
          <w:ilvl w:val="0"/>
          <w:numId w:val="3"/>
        </w:numPr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извещает членов Совета и приглашенных на его заседания лиц о дате, времени, месте проведения и повестке дня заседания Совета, рассылает документы, их проекты и иные материалы, подлежащие обсуждению.</w:t>
      </w:r>
    </w:p>
    <w:p w14:paraId="020B5F7D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4.9. Решения Совета рассылаются членам Совета после проведения заседания Совета секретарем Совета в недельный срок.</w:t>
      </w:r>
    </w:p>
    <w:p w14:paraId="095AED18" w14:textId="77777777" w:rsidR="00561946" w:rsidRPr="0062009D" w:rsidRDefault="00561946" w:rsidP="005619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Организационное обеспечение деятельности Совета осуществляется Управлением образования Администрации   городского округа Электросталь.</w:t>
      </w:r>
    </w:p>
    <w:p w14:paraId="00466B6C" w14:textId="77777777" w:rsidR="00561946" w:rsidRPr="0062009D" w:rsidRDefault="00561946" w:rsidP="005619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93AD19" w14:textId="77777777" w:rsidR="00561946" w:rsidRPr="0062009D" w:rsidRDefault="00561946" w:rsidP="005619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77427F6" w14:textId="77777777" w:rsidR="00561946" w:rsidRPr="0062009D" w:rsidRDefault="00561946" w:rsidP="00561946">
      <w:pPr>
        <w:pStyle w:val="a3"/>
        <w:rPr>
          <w:rFonts w:ascii="Times New Roman" w:hAnsi="Times New Roman"/>
          <w:sz w:val="24"/>
          <w:szCs w:val="24"/>
        </w:rPr>
      </w:pPr>
    </w:p>
    <w:p w14:paraId="7E2DCA74" w14:textId="77777777" w:rsidR="00561946" w:rsidRDefault="00561946" w:rsidP="00561946">
      <w:pPr>
        <w:jc w:val="right"/>
        <w:rPr>
          <w:rFonts w:cs="Times New Roman"/>
        </w:rPr>
        <w:sectPr w:rsidR="00561946" w:rsidSect="00F9637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BCB163" w14:textId="77777777" w:rsidR="00561946" w:rsidRPr="008B16F3" w:rsidRDefault="00561946" w:rsidP="00561946">
      <w:pPr>
        <w:ind w:left="5529"/>
        <w:rPr>
          <w:rFonts w:cs="Times New Roman"/>
        </w:rPr>
      </w:pPr>
      <w:r w:rsidRPr="008B16F3">
        <w:rPr>
          <w:rFonts w:cs="Times New Roman"/>
        </w:rPr>
        <w:lastRenderedPageBreak/>
        <w:t>Приложение 2</w:t>
      </w:r>
    </w:p>
    <w:p w14:paraId="0AEDF683" w14:textId="77777777" w:rsidR="00561946" w:rsidRPr="008B16F3" w:rsidRDefault="00561946" w:rsidP="00561946">
      <w:pPr>
        <w:ind w:left="5529"/>
        <w:rPr>
          <w:rFonts w:cs="Times New Roman"/>
        </w:rPr>
      </w:pPr>
      <w:r w:rsidRPr="008B16F3">
        <w:rPr>
          <w:rFonts w:cs="Times New Roman"/>
        </w:rPr>
        <w:t>УТВЕРЖДЕНО</w:t>
      </w:r>
    </w:p>
    <w:p w14:paraId="6616C75F" w14:textId="77777777" w:rsidR="00561946" w:rsidRPr="008B16F3" w:rsidRDefault="00561946" w:rsidP="00561946">
      <w:pPr>
        <w:ind w:left="5529"/>
        <w:rPr>
          <w:rFonts w:cs="Times New Roman"/>
        </w:rPr>
      </w:pPr>
      <w:r w:rsidRPr="008B16F3">
        <w:rPr>
          <w:rFonts w:cs="Times New Roman"/>
        </w:rPr>
        <w:t>постановлением Администрации</w:t>
      </w:r>
    </w:p>
    <w:p w14:paraId="12EB61CE" w14:textId="7318175E" w:rsidR="00561946" w:rsidRPr="008B16F3" w:rsidRDefault="0009755F" w:rsidP="00561946">
      <w:pPr>
        <w:ind w:left="5529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B13CA97" w14:textId="5AF1DD0B" w:rsidR="00561946" w:rsidRPr="008B16F3" w:rsidRDefault="00561946" w:rsidP="00561946">
      <w:pPr>
        <w:tabs>
          <w:tab w:val="left" w:pos="8640"/>
        </w:tabs>
        <w:ind w:left="5529"/>
        <w:rPr>
          <w:rFonts w:cs="Times New Roman"/>
        </w:rPr>
      </w:pPr>
      <w:r w:rsidRPr="008B16F3">
        <w:rPr>
          <w:rFonts w:cs="Times New Roman"/>
        </w:rPr>
        <w:t>Московской области</w:t>
      </w:r>
    </w:p>
    <w:p w14:paraId="714FE9E1" w14:textId="49E46B36" w:rsidR="00561946" w:rsidRPr="007E3ECA" w:rsidRDefault="00561946" w:rsidP="00561946">
      <w:pPr>
        <w:ind w:left="5529"/>
        <w:rPr>
          <w:rFonts w:cs="Times New Roman"/>
          <w:u w:val="single"/>
        </w:rPr>
      </w:pPr>
      <w:r w:rsidRPr="008B16F3">
        <w:rPr>
          <w:rFonts w:cs="Times New Roman"/>
        </w:rPr>
        <w:t xml:space="preserve">от </w:t>
      </w:r>
      <w:r w:rsidR="0009755F" w:rsidRPr="0009755F">
        <w:rPr>
          <w:rFonts w:cs="Times New Roman"/>
          <w:lang w:eastAsia="en-US"/>
        </w:rPr>
        <w:t>27.05.2024</w:t>
      </w:r>
      <w:r w:rsidR="0009755F">
        <w:rPr>
          <w:rFonts w:cs="Times New Roman"/>
          <w:lang w:eastAsia="en-US"/>
        </w:rPr>
        <w:t xml:space="preserve"> </w:t>
      </w:r>
      <w:r w:rsidR="0009755F" w:rsidRPr="00754D1A">
        <w:rPr>
          <w:rFonts w:cs="Times New Roman"/>
          <w:lang w:eastAsia="en-US"/>
        </w:rPr>
        <w:t xml:space="preserve">№ </w:t>
      </w:r>
      <w:r w:rsidR="0009755F" w:rsidRPr="0009755F">
        <w:rPr>
          <w:rFonts w:cs="Times New Roman"/>
          <w:lang w:eastAsia="en-US"/>
        </w:rPr>
        <w:t>470/5</w:t>
      </w:r>
    </w:p>
    <w:p w14:paraId="21CC53A7" w14:textId="77777777" w:rsidR="00561946" w:rsidRDefault="00561946" w:rsidP="00561946">
      <w:pPr>
        <w:ind w:left="3600" w:firstLine="720"/>
        <w:rPr>
          <w:rFonts w:cs="Times New Roman"/>
          <w:b/>
        </w:rPr>
      </w:pPr>
    </w:p>
    <w:p w14:paraId="36B1EB56" w14:textId="77777777" w:rsidR="00561946" w:rsidRPr="0062009D" w:rsidRDefault="00561946" w:rsidP="00561946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>Состав</w:t>
      </w:r>
    </w:p>
    <w:p w14:paraId="629E0886" w14:textId="77777777" w:rsidR="00561946" w:rsidRPr="0062009D" w:rsidRDefault="00561946" w:rsidP="00561946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городского Координационного совета по организации отдыха,</w:t>
      </w:r>
    </w:p>
    <w:p w14:paraId="63B9E50E" w14:textId="77777777" w:rsidR="00561946" w:rsidRDefault="00561946" w:rsidP="00561946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оздоровления и занятости детей и молодежи</w:t>
      </w:r>
    </w:p>
    <w:p w14:paraId="6D9524E6" w14:textId="77777777" w:rsidR="00561946" w:rsidRPr="0062009D" w:rsidRDefault="00561946" w:rsidP="00561946">
      <w:pPr>
        <w:ind w:firstLine="720"/>
        <w:jc w:val="center"/>
        <w:rPr>
          <w:rFonts w:cs="Times New Roman"/>
          <w:b/>
        </w:rPr>
      </w:pPr>
    </w:p>
    <w:p w14:paraId="0DB56B17" w14:textId="77777777" w:rsidR="00561946" w:rsidRPr="0057466C" w:rsidRDefault="00561946" w:rsidP="00561946">
      <w:pPr>
        <w:ind w:left="720"/>
        <w:jc w:val="both"/>
        <w:rPr>
          <w:rFonts w:cs="Times New Roman"/>
          <w:b/>
          <w:sz w:val="22"/>
          <w:szCs w:val="22"/>
        </w:rPr>
      </w:pPr>
      <w:r w:rsidRPr="0057466C">
        <w:rPr>
          <w:rFonts w:cs="Times New Roman"/>
          <w:b/>
          <w:sz w:val="22"/>
          <w:szCs w:val="22"/>
        </w:rPr>
        <w:t>Председатель Координационного совета:</w:t>
      </w:r>
    </w:p>
    <w:p w14:paraId="03DA1B9D" w14:textId="77777777" w:rsidR="00561946" w:rsidRPr="0057466C" w:rsidRDefault="00561946" w:rsidP="00561946">
      <w:pPr>
        <w:ind w:firstLine="284"/>
        <w:jc w:val="both"/>
        <w:rPr>
          <w:rFonts w:cs="Times New Roman"/>
          <w:sz w:val="22"/>
          <w:szCs w:val="22"/>
        </w:rPr>
      </w:pPr>
      <w:r w:rsidRPr="0057466C">
        <w:rPr>
          <w:rFonts w:cs="Times New Roman"/>
          <w:sz w:val="22"/>
          <w:szCs w:val="22"/>
        </w:rPr>
        <w:t xml:space="preserve">Кокунова Марианна Юрьевна – заместитель Главы городского округа. </w:t>
      </w:r>
    </w:p>
    <w:p w14:paraId="616209BC" w14:textId="77777777" w:rsidR="00561946" w:rsidRPr="0057466C" w:rsidRDefault="00561946" w:rsidP="00561946">
      <w:pPr>
        <w:pStyle w:val="a3"/>
        <w:ind w:firstLine="284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</w:rPr>
        <w:tab/>
      </w:r>
      <w:r w:rsidRPr="0057466C">
        <w:rPr>
          <w:rFonts w:ascii="Times New Roman" w:hAnsi="Times New Roman"/>
          <w:b/>
        </w:rPr>
        <w:t>Заместители председателя Координационного совета:</w:t>
      </w:r>
    </w:p>
    <w:p w14:paraId="091C57E1" w14:textId="77777777" w:rsidR="00561946" w:rsidRPr="0057466C" w:rsidRDefault="00561946" w:rsidP="0056194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Митькина Елена Ивановна - начальник Управления образования Администрации городского округа.</w:t>
      </w:r>
    </w:p>
    <w:p w14:paraId="1F63F967" w14:textId="77777777" w:rsidR="00561946" w:rsidRPr="007E2B20" w:rsidRDefault="00561946" w:rsidP="0056194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Морозов Владимир Анатольевич – начальник Окружного управления социального развития № 4 Министерства социального развития Московской области (по согласованию).</w:t>
      </w:r>
    </w:p>
    <w:p w14:paraId="5963B3C4" w14:textId="77777777" w:rsidR="00561946" w:rsidRPr="00547776" w:rsidRDefault="00561946" w:rsidP="00561946">
      <w:pPr>
        <w:pStyle w:val="a3"/>
        <w:ind w:firstLine="567"/>
        <w:jc w:val="both"/>
        <w:rPr>
          <w:rFonts w:ascii="Times New Roman" w:hAnsi="Times New Roman"/>
          <w:b/>
        </w:rPr>
      </w:pPr>
      <w:r w:rsidRPr="00547776">
        <w:rPr>
          <w:rFonts w:ascii="Times New Roman" w:hAnsi="Times New Roman"/>
          <w:b/>
        </w:rPr>
        <w:t>Ответственный секретарь Координационного совета:</w:t>
      </w:r>
    </w:p>
    <w:p w14:paraId="60F44DC1" w14:textId="77777777" w:rsidR="00561946" w:rsidRPr="00547776" w:rsidRDefault="00561946" w:rsidP="00561946">
      <w:pPr>
        <w:pStyle w:val="a3"/>
        <w:ind w:firstLine="567"/>
        <w:jc w:val="both"/>
        <w:rPr>
          <w:rFonts w:ascii="Times New Roman" w:hAnsi="Times New Roman"/>
        </w:rPr>
      </w:pPr>
      <w:r w:rsidRPr="00547776">
        <w:rPr>
          <w:rFonts w:ascii="Times New Roman" w:hAnsi="Times New Roman"/>
        </w:rPr>
        <w:t xml:space="preserve">Шумова Татьяна Валерьевна </w:t>
      </w:r>
      <w:r>
        <w:rPr>
          <w:rFonts w:ascii="Times New Roman" w:hAnsi="Times New Roman"/>
        </w:rPr>
        <w:t>–</w:t>
      </w:r>
      <w:r w:rsidRPr="00547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старший методист</w:t>
      </w:r>
      <w:r w:rsidRPr="00547776">
        <w:rPr>
          <w:rFonts w:ascii="Times New Roman" w:hAnsi="Times New Roman"/>
        </w:rPr>
        <w:t xml:space="preserve"> МОУ ДО ЦДОД «Росток».</w:t>
      </w:r>
    </w:p>
    <w:p w14:paraId="1757C001" w14:textId="77777777" w:rsidR="00561946" w:rsidRPr="00547776" w:rsidRDefault="00561946" w:rsidP="00561946">
      <w:pPr>
        <w:pStyle w:val="a3"/>
        <w:ind w:firstLine="567"/>
        <w:jc w:val="both"/>
        <w:rPr>
          <w:rFonts w:ascii="Times New Roman" w:hAnsi="Times New Roman"/>
          <w:b/>
        </w:rPr>
      </w:pPr>
      <w:r w:rsidRPr="00547776">
        <w:rPr>
          <w:rFonts w:ascii="Times New Roman" w:hAnsi="Times New Roman"/>
          <w:b/>
        </w:rPr>
        <w:t>Члены Координационного совета:</w:t>
      </w:r>
    </w:p>
    <w:p w14:paraId="1C6DA681" w14:textId="77777777" w:rsidR="00561946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Бобков Сергей Андреевич – заместитель Главы городского округа Электросталь.</w:t>
      </w:r>
    </w:p>
    <w:p w14:paraId="359968EC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Тихонова Елена Владимировна – главный врач ГБУЗ МО «Электростальская больница».</w:t>
      </w:r>
    </w:p>
    <w:p w14:paraId="595AF934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Архангородская Ольга Егоровна – начальник территориального отдела №1 государственного казенного учреждения Московской области «Центр занятости населения Московской области» (по согласованию).</w:t>
      </w:r>
    </w:p>
    <w:p w14:paraId="12172712" w14:textId="77777777" w:rsidR="00561946" w:rsidRPr="00DF2F0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DF2F00">
        <w:rPr>
          <w:rFonts w:ascii="Times New Roman" w:hAnsi="Times New Roman"/>
          <w:color w:val="000000"/>
          <w:sz w:val="24"/>
          <w:szCs w:val="24"/>
        </w:rPr>
        <w:t>Казаченко Юлия Павловна</w:t>
      </w:r>
      <w:r>
        <w:rPr>
          <w:rFonts w:ascii="Times New Roman" w:hAnsi="Times New Roman"/>
          <w:color w:val="000000"/>
          <w:sz w:val="24"/>
          <w:szCs w:val="24"/>
        </w:rPr>
        <w:t xml:space="preserve"> – и.о. начальника Управления по культуре и делам молодежи </w:t>
      </w:r>
      <w:r w:rsidRPr="00DF2F00">
        <w:rPr>
          <w:rFonts w:ascii="Times New Roman" w:hAnsi="Times New Roman"/>
        </w:rPr>
        <w:t>Администрации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429596" w14:textId="77777777" w:rsidR="00561946" w:rsidRPr="00DF2F0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DF2F00">
        <w:rPr>
          <w:rFonts w:ascii="Times New Roman" w:hAnsi="Times New Roman"/>
        </w:rPr>
        <w:t xml:space="preserve">Журавлев Михаил Аркадьевич </w:t>
      </w:r>
      <w:r w:rsidRPr="007E2B20">
        <w:rPr>
          <w:rFonts w:ascii="Times New Roman" w:hAnsi="Times New Roman"/>
        </w:rPr>
        <w:t>–</w:t>
      </w:r>
      <w:r w:rsidRPr="00DF2F00">
        <w:rPr>
          <w:rFonts w:ascii="Times New Roman" w:hAnsi="Times New Roman"/>
        </w:rPr>
        <w:t xml:space="preserve"> начальник Управления по физической культуре и спорту Администрации городского округа.</w:t>
      </w:r>
    </w:p>
    <w:p w14:paraId="1E71703D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 xml:space="preserve">Кечина Марина Юрьевна – заместитель начальника Управления образования Администрации городского округа. </w:t>
      </w:r>
    </w:p>
    <w:p w14:paraId="00EB9859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Конченко Светлана Юрьевна – начальник отдела, заместитель председателя Комиссии по делам несовершеннолетних и защите их прав Администрации городского округа Электросталь.</w:t>
      </w:r>
    </w:p>
    <w:p w14:paraId="69404D0B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Козлов Марк Анатольевич – начальник УМВД России по городскому округу Электросталь Московской области (по согласованию).</w:t>
      </w:r>
    </w:p>
    <w:p w14:paraId="62D8A079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Летенкова Елена Петровна – главный государственный санитарный врач в Ногинском муниципальном районе, городских округах Балашиха, Реутов, Черноголовка, Электросталь по Московской области (по согласованию).</w:t>
      </w:r>
    </w:p>
    <w:p w14:paraId="2B912277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Мамошина Марина Викторовна – заместитель главного врача по детству и родовспоможению ГБУЗ Московской области «Электростальская больница» (по согласованию).</w:t>
      </w:r>
    </w:p>
    <w:p w14:paraId="79E40745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Самсонов Олег Николаевич – начальник отделения по делам несовершеннолетних УМВД России по городскому округу Электросталь Московской области (по согласованию)</w:t>
      </w:r>
    </w:p>
    <w:p w14:paraId="3BF7CC51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Соколова Светлана Юрьевна – заместитель Главы городского округа, начальник Управления по потребительскому рынку и сельскому хозяйству Администрации городского округа.</w:t>
      </w:r>
    </w:p>
    <w:p w14:paraId="2C6608C8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Резников Алексей Николаевич – начальник отдела надзорной деятельности и профилактической работы по городскому округу Электросталь УНД и ПРГУ МЧС России по Московской области (по согласованию).</w:t>
      </w:r>
    </w:p>
    <w:p w14:paraId="616BB3D3" w14:textId="77777777" w:rsidR="00561946" w:rsidRPr="007E2B20" w:rsidRDefault="00561946" w:rsidP="0056194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7E2B20">
        <w:rPr>
          <w:rFonts w:ascii="Times New Roman" w:hAnsi="Times New Roman"/>
        </w:rPr>
        <w:t>Чайковский Артем Викторович – начальник Управления территориальной безопасности Администрации городского округа Электросталь Московской области.</w:t>
      </w:r>
    </w:p>
    <w:p w14:paraId="7BDE9751" w14:textId="77777777" w:rsidR="00561946" w:rsidRDefault="00561946" w:rsidP="00561946">
      <w:pPr>
        <w:pStyle w:val="a3"/>
        <w:jc w:val="both"/>
        <w:rPr>
          <w:rFonts w:ascii="Times New Roman" w:hAnsi="Times New Roman"/>
        </w:rPr>
      </w:pPr>
    </w:p>
    <w:p w14:paraId="255FED52" w14:textId="77777777" w:rsidR="00561946" w:rsidRDefault="00561946" w:rsidP="00561946">
      <w:pPr>
        <w:pStyle w:val="a3"/>
        <w:jc w:val="both"/>
        <w:rPr>
          <w:rFonts w:ascii="Times New Roman" w:hAnsi="Times New Roman"/>
        </w:rPr>
      </w:pPr>
    </w:p>
    <w:sectPr w:rsidR="00561946" w:rsidSect="00F9637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0A147" w14:textId="77777777" w:rsidR="00F1129C" w:rsidRDefault="00F1129C" w:rsidP="00F9637B">
      <w:r>
        <w:separator/>
      </w:r>
    </w:p>
  </w:endnote>
  <w:endnote w:type="continuationSeparator" w:id="0">
    <w:p w14:paraId="2F427ED0" w14:textId="77777777" w:rsidR="00F1129C" w:rsidRDefault="00F1129C" w:rsidP="00F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185C4" w14:textId="77777777" w:rsidR="00F1129C" w:rsidRDefault="00F1129C" w:rsidP="00F9637B">
      <w:r>
        <w:separator/>
      </w:r>
    </w:p>
  </w:footnote>
  <w:footnote w:type="continuationSeparator" w:id="0">
    <w:p w14:paraId="4CB20561" w14:textId="77777777" w:rsidR="00F1129C" w:rsidRDefault="00F1129C" w:rsidP="00F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22449"/>
      <w:docPartObj>
        <w:docPartGallery w:val="Page Numbers (Top of Page)"/>
        <w:docPartUnique/>
      </w:docPartObj>
    </w:sdtPr>
    <w:sdtEndPr/>
    <w:sdtContent>
      <w:p w14:paraId="5D53B64E" w14:textId="77777777" w:rsidR="00561946" w:rsidRDefault="00561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5F">
          <w:rPr>
            <w:noProof/>
          </w:rPr>
          <w:t>2</w:t>
        </w:r>
        <w:r>
          <w:fldChar w:fldCharType="end"/>
        </w:r>
      </w:p>
    </w:sdtContent>
  </w:sdt>
  <w:p w14:paraId="6F85C59F" w14:textId="77777777" w:rsidR="00561946" w:rsidRDefault="005619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150460"/>
      <w:docPartObj>
        <w:docPartGallery w:val="Page Numbers (Top of Page)"/>
        <w:docPartUnique/>
      </w:docPartObj>
    </w:sdtPr>
    <w:sdtEndPr/>
    <w:sdtContent>
      <w:p w14:paraId="5D8A8E7A" w14:textId="77777777" w:rsidR="00110927" w:rsidRDefault="001109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46">
          <w:rPr>
            <w:noProof/>
          </w:rPr>
          <w:t>7</w:t>
        </w:r>
        <w:r>
          <w:fldChar w:fldCharType="end"/>
        </w:r>
      </w:p>
    </w:sdtContent>
  </w:sdt>
  <w:p w14:paraId="2788B90F" w14:textId="77777777" w:rsidR="00110927" w:rsidRDefault="001109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20F"/>
    <w:multiLevelType w:val="hybridMultilevel"/>
    <w:tmpl w:val="A2423806"/>
    <w:lvl w:ilvl="0" w:tplc="165E7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E36922"/>
    <w:multiLevelType w:val="hybridMultilevel"/>
    <w:tmpl w:val="33581DD4"/>
    <w:lvl w:ilvl="0" w:tplc="D68403C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D24AFE"/>
    <w:multiLevelType w:val="hybridMultilevel"/>
    <w:tmpl w:val="863C1970"/>
    <w:lvl w:ilvl="0" w:tplc="56929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6"/>
    <w:rsid w:val="000039C6"/>
    <w:rsid w:val="000151D4"/>
    <w:rsid w:val="00027E2F"/>
    <w:rsid w:val="00040707"/>
    <w:rsid w:val="000567EF"/>
    <w:rsid w:val="00070C03"/>
    <w:rsid w:val="00081A8A"/>
    <w:rsid w:val="0008785B"/>
    <w:rsid w:val="0009755F"/>
    <w:rsid w:val="000A1690"/>
    <w:rsid w:val="000A19F6"/>
    <w:rsid w:val="000B4AE9"/>
    <w:rsid w:val="000C6C86"/>
    <w:rsid w:val="000C6E5A"/>
    <w:rsid w:val="000D054D"/>
    <w:rsid w:val="000D74C7"/>
    <w:rsid w:val="000E1932"/>
    <w:rsid w:val="000F2C96"/>
    <w:rsid w:val="00110927"/>
    <w:rsid w:val="00111AB6"/>
    <w:rsid w:val="00121137"/>
    <w:rsid w:val="0016549E"/>
    <w:rsid w:val="00177CC0"/>
    <w:rsid w:val="00194558"/>
    <w:rsid w:val="001A10FD"/>
    <w:rsid w:val="001A1220"/>
    <w:rsid w:val="001B40B8"/>
    <w:rsid w:val="001D55C3"/>
    <w:rsid w:val="001D5BDA"/>
    <w:rsid w:val="001F0F07"/>
    <w:rsid w:val="001F6F11"/>
    <w:rsid w:val="00211511"/>
    <w:rsid w:val="0021595F"/>
    <w:rsid w:val="00230F9E"/>
    <w:rsid w:val="00250086"/>
    <w:rsid w:val="00255B36"/>
    <w:rsid w:val="00264313"/>
    <w:rsid w:val="00270718"/>
    <w:rsid w:val="00272178"/>
    <w:rsid w:val="002829B1"/>
    <w:rsid w:val="00282EB1"/>
    <w:rsid w:val="002935EB"/>
    <w:rsid w:val="00294975"/>
    <w:rsid w:val="002B1B83"/>
    <w:rsid w:val="002C099F"/>
    <w:rsid w:val="002E6698"/>
    <w:rsid w:val="00303E30"/>
    <w:rsid w:val="0030445A"/>
    <w:rsid w:val="0032397A"/>
    <w:rsid w:val="003318CB"/>
    <w:rsid w:val="003351CD"/>
    <w:rsid w:val="00335601"/>
    <w:rsid w:val="00354495"/>
    <w:rsid w:val="00354C7F"/>
    <w:rsid w:val="00365C04"/>
    <w:rsid w:val="003921C1"/>
    <w:rsid w:val="00397E97"/>
    <w:rsid w:val="003B258F"/>
    <w:rsid w:val="003E555A"/>
    <w:rsid w:val="004010A3"/>
    <w:rsid w:val="00430C0B"/>
    <w:rsid w:val="004376EB"/>
    <w:rsid w:val="004419E5"/>
    <w:rsid w:val="00442840"/>
    <w:rsid w:val="004616A6"/>
    <w:rsid w:val="00467E6D"/>
    <w:rsid w:val="004827B5"/>
    <w:rsid w:val="004B4348"/>
    <w:rsid w:val="004B529F"/>
    <w:rsid w:val="004B6EBC"/>
    <w:rsid w:val="004D7A4E"/>
    <w:rsid w:val="00505513"/>
    <w:rsid w:val="0051030F"/>
    <w:rsid w:val="00510832"/>
    <w:rsid w:val="00521E92"/>
    <w:rsid w:val="00521EB5"/>
    <w:rsid w:val="005269C1"/>
    <w:rsid w:val="0053133A"/>
    <w:rsid w:val="00547776"/>
    <w:rsid w:val="00556BF2"/>
    <w:rsid w:val="00561946"/>
    <w:rsid w:val="005656CD"/>
    <w:rsid w:val="0057466C"/>
    <w:rsid w:val="005754A5"/>
    <w:rsid w:val="0059610E"/>
    <w:rsid w:val="005A27A0"/>
    <w:rsid w:val="005C4851"/>
    <w:rsid w:val="005C6154"/>
    <w:rsid w:val="005E069D"/>
    <w:rsid w:val="005E2816"/>
    <w:rsid w:val="005F6FDF"/>
    <w:rsid w:val="006067D6"/>
    <w:rsid w:val="0062009D"/>
    <w:rsid w:val="00623F18"/>
    <w:rsid w:val="0062519D"/>
    <w:rsid w:val="00633CC0"/>
    <w:rsid w:val="0066392A"/>
    <w:rsid w:val="0066444F"/>
    <w:rsid w:val="00680C37"/>
    <w:rsid w:val="00680C7A"/>
    <w:rsid w:val="00685BBF"/>
    <w:rsid w:val="00687B76"/>
    <w:rsid w:val="00697935"/>
    <w:rsid w:val="006A23BA"/>
    <w:rsid w:val="006A38D2"/>
    <w:rsid w:val="006A4724"/>
    <w:rsid w:val="006C41D1"/>
    <w:rsid w:val="006E0CA6"/>
    <w:rsid w:val="006E3B84"/>
    <w:rsid w:val="006E3FA9"/>
    <w:rsid w:val="006E4660"/>
    <w:rsid w:val="00713B59"/>
    <w:rsid w:val="00714B7F"/>
    <w:rsid w:val="007310AF"/>
    <w:rsid w:val="00747502"/>
    <w:rsid w:val="007544C1"/>
    <w:rsid w:val="00754D1A"/>
    <w:rsid w:val="00757969"/>
    <w:rsid w:val="00762010"/>
    <w:rsid w:val="0076447C"/>
    <w:rsid w:val="00764B8B"/>
    <w:rsid w:val="007A1170"/>
    <w:rsid w:val="007A1733"/>
    <w:rsid w:val="007B0372"/>
    <w:rsid w:val="007D3117"/>
    <w:rsid w:val="007D3E7B"/>
    <w:rsid w:val="007E2B20"/>
    <w:rsid w:val="007E3ECA"/>
    <w:rsid w:val="007F06FC"/>
    <w:rsid w:val="007F1DCF"/>
    <w:rsid w:val="00802A5B"/>
    <w:rsid w:val="00817227"/>
    <w:rsid w:val="008241EC"/>
    <w:rsid w:val="0083027F"/>
    <w:rsid w:val="00834C32"/>
    <w:rsid w:val="008372A8"/>
    <w:rsid w:val="008737AD"/>
    <w:rsid w:val="00881026"/>
    <w:rsid w:val="00884422"/>
    <w:rsid w:val="008A2876"/>
    <w:rsid w:val="008C3769"/>
    <w:rsid w:val="008C6BB3"/>
    <w:rsid w:val="008D3137"/>
    <w:rsid w:val="008E409D"/>
    <w:rsid w:val="008E577C"/>
    <w:rsid w:val="008F0F4E"/>
    <w:rsid w:val="00903632"/>
    <w:rsid w:val="009159F2"/>
    <w:rsid w:val="00922608"/>
    <w:rsid w:val="00936824"/>
    <w:rsid w:val="0093787B"/>
    <w:rsid w:val="00973B88"/>
    <w:rsid w:val="009A562F"/>
    <w:rsid w:val="009B08F3"/>
    <w:rsid w:val="009B2121"/>
    <w:rsid w:val="009B42BF"/>
    <w:rsid w:val="009C66BB"/>
    <w:rsid w:val="009E011F"/>
    <w:rsid w:val="009E34FF"/>
    <w:rsid w:val="009F03BF"/>
    <w:rsid w:val="009F3DCD"/>
    <w:rsid w:val="00A00526"/>
    <w:rsid w:val="00A012B9"/>
    <w:rsid w:val="00A12D8A"/>
    <w:rsid w:val="00A14A31"/>
    <w:rsid w:val="00A17B41"/>
    <w:rsid w:val="00A27275"/>
    <w:rsid w:val="00A42241"/>
    <w:rsid w:val="00A46393"/>
    <w:rsid w:val="00A464A8"/>
    <w:rsid w:val="00A536F5"/>
    <w:rsid w:val="00A5706D"/>
    <w:rsid w:val="00A5744D"/>
    <w:rsid w:val="00A63725"/>
    <w:rsid w:val="00A71C2A"/>
    <w:rsid w:val="00A8611B"/>
    <w:rsid w:val="00A93A3A"/>
    <w:rsid w:val="00AA2B33"/>
    <w:rsid w:val="00AA6DA4"/>
    <w:rsid w:val="00AB1630"/>
    <w:rsid w:val="00AB7AC7"/>
    <w:rsid w:val="00AC4726"/>
    <w:rsid w:val="00AC4756"/>
    <w:rsid w:val="00AE56D1"/>
    <w:rsid w:val="00AF1E4B"/>
    <w:rsid w:val="00AF2555"/>
    <w:rsid w:val="00B06C15"/>
    <w:rsid w:val="00B22AB0"/>
    <w:rsid w:val="00B42960"/>
    <w:rsid w:val="00B43BA9"/>
    <w:rsid w:val="00B46A1F"/>
    <w:rsid w:val="00B622F0"/>
    <w:rsid w:val="00B65750"/>
    <w:rsid w:val="00B66A44"/>
    <w:rsid w:val="00B81212"/>
    <w:rsid w:val="00B93639"/>
    <w:rsid w:val="00BB06E2"/>
    <w:rsid w:val="00BB0CC4"/>
    <w:rsid w:val="00BC633A"/>
    <w:rsid w:val="00BD15CA"/>
    <w:rsid w:val="00BD217F"/>
    <w:rsid w:val="00BD38E1"/>
    <w:rsid w:val="00BE6699"/>
    <w:rsid w:val="00BF3D80"/>
    <w:rsid w:val="00BF6B39"/>
    <w:rsid w:val="00C00134"/>
    <w:rsid w:val="00C00F88"/>
    <w:rsid w:val="00C14D1F"/>
    <w:rsid w:val="00C271B7"/>
    <w:rsid w:val="00C32F87"/>
    <w:rsid w:val="00C41298"/>
    <w:rsid w:val="00C50E81"/>
    <w:rsid w:val="00CB71C3"/>
    <w:rsid w:val="00CD04A3"/>
    <w:rsid w:val="00CE27C1"/>
    <w:rsid w:val="00CE2D18"/>
    <w:rsid w:val="00CF1B20"/>
    <w:rsid w:val="00D20813"/>
    <w:rsid w:val="00D23B0D"/>
    <w:rsid w:val="00D47F42"/>
    <w:rsid w:val="00D53E8C"/>
    <w:rsid w:val="00D5638F"/>
    <w:rsid w:val="00D56D95"/>
    <w:rsid w:val="00DB3321"/>
    <w:rsid w:val="00DB70D7"/>
    <w:rsid w:val="00DC0C13"/>
    <w:rsid w:val="00DC419D"/>
    <w:rsid w:val="00DD1C98"/>
    <w:rsid w:val="00DD29DD"/>
    <w:rsid w:val="00DD3F00"/>
    <w:rsid w:val="00DD45F3"/>
    <w:rsid w:val="00DF2F00"/>
    <w:rsid w:val="00E23E6C"/>
    <w:rsid w:val="00E36361"/>
    <w:rsid w:val="00E437DB"/>
    <w:rsid w:val="00E523D7"/>
    <w:rsid w:val="00E5471E"/>
    <w:rsid w:val="00E612BB"/>
    <w:rsid w:val="00E72639"/>
    <w:rsid w:val="00E90D99"/>
    <w:rsid w:val="00EA2E5F"/>
    <w:rsid w:val="00EA5129"/>
    <w:rsid w:val="00EC0789"/>
    <w:rsid w:val="00EC1A01"/>
    <w:rsid w:val="00EC6069"/>
    <w:rsid w:val="00EC6798"/>
    <w:rsid w:val="00F04976"/>
    <w:rsid w:val="00F1129C"/>
    <w:rsid w:val="00F12D30"/>
    <w:rsid w:val="00F17612"/>
    <w:rsid w:val="00F23EA1"/>
    <w:rsid w:val="00F275FF"/>
    <w:rsid w:val="00F32C24"/>
    <w:rsid w:val="00F3619D"/>
    <w:rsid w:val="00F462CC"/>
    <w:rsid w:val="00F57920"/>
    <w:rsid w:val="00F76134"/>
    <w:rsid w:val="00F92ADA"/>
    <w:rsid w:val="00F9637B"/>
    <w:rsid w:val="00FA39D7"/>
    <w:rsid w:val="00FB0ABF"/>
    <w:rsid w:val="00FB7E72"/>
    <w:rsid w:val="00FD1734"/>
    <w:rsid w:val="00FE1D3E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3F9A"/>
  <w15:docId w15:val="{545909A4-9052-D542-BF82-80888E7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407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2500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500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500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00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25008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2500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 Spacing"/>
    <w:uiPriority w:val="1"/>
    <w:qFormat/>
    <w:rsid w:val="00250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B06C1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a">
    <w:name w:val="Strong"/>
    <w:basedOn w:val="a0"/>
    <w:uiPriority w:val="22"/>
    <w:qFormat/>
    <w:rsid w:val="00762010"/>
    <w:rPr>
      <w:b/>
      <w:bCs/>
    </w:rPr>
  </w:style>
  <w:style w:type="paragraph" w:styleId="ab">
    <w:name w:val="List Paragraph"/>
    <w:basedOn w:val="a"/>
    <w:uiPriority w:val="34"/>
    <w:qFormat/>
    <w:rsid w:val="00A12D8A"/>
    <w:pPr>
      <w:widowControl w:val="0"/>
      <w:autoSpaceDE w:val="0"/>
      <w:autoSpaceDN w:val="0"/>
      <w:adjustRightInd w:val="0"/>
      <w:ind w:left="708"/>
    </w:pPr>
    <w:rPr>
      <w:rFonts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407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6E34-0F56-4EC9-B626-D7A3E6EF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6</cp:revision>
  <cp:lastPrinted>2024-05-16T07:53:00Z</cp:lastPrinted>
  <dcterms:created xsi:type="dcterms:W3CDTF">2024-04-16T14:19:00Z</dcterms:created>
  <dcterms:modified xsi:type="dcterms:W3CDTF">2024-05-29T14:14:00Z</dcterms:modified>
</cp:coreProperties>
</file>