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D5" w:rsidRPr="001B5253" w:rsidRDefault="00E10C07" w:rsidP="00952FC9">
      <w:pPr>
        <w:pStyle w:val="30"/>
        <w:shd w:val="clear" w:color="auto" w:fill="auto"/>
        <w:spacing w:after="200" w:line="280" w:lineRule="exact"/>
        <w:jc w:val="center"/>
      </w:pPr>
      <w:bookmarkStart w:id="0" w:name="_GoBack"/>
      <w:r w:rsidRPr="001B5253">
        <w:t>Как узнать свой идентификационный номер налогоплательщика (ИНН)</w:t>
      </w:r>
      <w:bookmarkEnd w:id="0"/>
    </w:p>
    <w:p w:rsidR="00656CD5" w:rsidRPr="00BB7667" w:rsidRDefault="00E10C07" w:rsidP="00BB7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667">
        <w:rPr>
          <w:rFonts w:ascii="Times New Roman" w:hAnsi="Times New Roman" w:cs="Times New Roman"/>
          <w:sz w:val="28"/>
          <w:szCs w:val="28"/>
        </w:rPr>
        <w:t xml:space="preserve">Узнать информацию о своем ИНН можно с помощью сервиса ФНС России «Узнай ИНН», размещенного на сайте </w:t>
      </w:r>
      <w:hyperlink r:id="rId6" w:history="1">
        <w:r w:rsidRPr="00BB7667">
          <w:rPr>
            <w:rStyle w:val="a3"/>
            <w:rFonts w:ascii="Times New Roman" w:hAnsi="Times New Roman" w:cs="Times New Roman"/>
            <w:sz w:val="28"/>
            <w:szCs w:val="28"/>
          </w:rPr>
          <w:t>www.nalog.ru</w:t>
        </w:r>
      </w:hyperlink>
      <w:r w:rsidRPr="00BB7667">
        <w:rPr>
          <w:rFonts w:ascii="Times New Roman" w:hAnsi="Times New Roman" w:cs="Times New Roman"/>
          <w:sz w:val="28"/>
          <w:szCs w:val="28"/>
        </w:rPr>
        <w:t>. Налогоплательщику достаточно заполнить в интерактивном окне сервиса соответствующую форму запроса, и на экран выводится информация об ИНН физического лица из федеральной базы</w:t>
      </w:r>
      <w:r w:rsidR="00AC58BE" w:rsidRPr="00BB7667">
        <w:rPr>
          <w:rFonts w:ascii="Times New Roman" w:hAnsi="Times New Roman" w:cs="Times New Roman"/>
          <w:sz w:val="28"/>
          <w:szCs w:val="28"/>
        </w:rPr>
        <w:t xml:space="preserve"> </w:t>
      </w:r>
      <w:r w:rsidRPr="00BB7667">
        <w:rPr>
          <w:rFonts w:ascii="Times New Roman" w:hAnsi="Times New Roman" w:cs="Times New Roman"/>
          <w:sz w:val="28"/>
          <w:szCs w:val="28"/>
        </w:rPr>
        <w:t>данных ЕГРН.</w:t>
      </w:r>
    </w:p>
    <w:p w:rsidR="00BB7667" w:rsidRPr="00BB7667" w:rsidRDefault="00E10C07" w:rsidP="00BB7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667">
        <w:rPr>
          <w:rFonts w:ascii="Times New Roman" w:hAnsi="Times New Roman" w:cs="Times New Roman"/>
          <w:sz w:val="28"/>
          <w:szCs w:val="28"/>
        </w:rPr>
        <w:t>В случае получения информации об отсутствии сведений об ИНН в федеральной базе данных ЕГРН и необходимости его получения гражданин может обратиться в налоговый орган по месту жительства с заявлением о постановке на учет.</w:t>
      </w:r>
    </w:p>
    <w:p w:rsidR="00656CD5" w:rsidRPr="00BB7667" w:rsidRDefault="00E10C07" w:rsidP="00BB7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667">
        <w:rPr>
          <w:rFonts w:ascii="Times New Roman" w:hAnsi="Times New Roman" w:cs="Times New Roman"/>
          <w:sz w:val="28"/>
          <w:szCs w:val="28"/>
        </w:rPr>
        <w:t>Получить в режиме онлайн информацию об ИНН физического лица также можно с помощью Единого портала государственных и муниципальных услуг Российской</w:t>
      </w:r>
      <w:r w:rsidR="00BB7667" w:rsidRPr="00BB7667">
        <w:rPr>
          <w:rFonts w:ascii="Times New Roman" w:hAnsi="Times New Roman" w:cs="Times New Roman"/>
          <w:sz w:val="28"/>
          <w:szCs w:val="28"/>
        </w:rPr>
        <w:t xml:space="preserve"> </w:t>
      </w:r>
      <w:r w:rsidRPr="00BB7667">
        <w:rPr>
          <w:rFonts w:ascii="Times New Roman" w:hAnsi="Times New Roman" w:cs="Times New Roman"/>
          <w:sz w:val="28"/>
          <w:szCs w:val="28"/>
        </w:rPr>
        <w:t>Федерации (ЕПГУ).</w:t>
      </w:r>
    </w:p>
    <w:p w:rsidR="00656CD5" w:rsidRPr="00BB7667" w:rsidRDefault="00E10C07" w:rsidP="00BB7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667">
        <w:rPr>
          <w:rFonts w:ascii="Times New Roman" w:hAnsi="Times New Roman" w:cs="Times New Roman"/>
          <w:sz w:val="28"/>
          <w:szCs w:val="28"/>
        </w:rPr>
        <w:t>Для того, чтобы отправить запрос на получение информации в отношении ИНН, необходимо зайти в «Личный кабинет пользователя ЕПГУ» и выбрать услугу «Узнай свой ИНН», после чего заполнить форму, указав личные данные (ФИО, дату рождения, место рождения) и данные документа, удостоверяющего личность (серию, номер и дату его выдачи). Через несколько секунд поиска на экране выводится ответ с указанием ИНН пользователя.</w:t>
      </w:r>
    </w:p>
    <w:p w:rsidR="00656CD5" w:rsidRPr="00BB7667" w:rsidRDefault="00E10C07" w:rsidP="00BB7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667">
        <w:rPr>
          <w:rFonts w:ascii="Times New Roman" w:hAnsi="Times New Roman" w:cs="Times New Roman"/>
          <w:sz w:val="28"/>
          <w:szCs w:val="28"/>
        </w:rPr>
        <w:t>С полным перечнем услуг Федеральной налоговой службы, представленных на ЕПГУ, можно ознакомиться в разделе «Налоги и финансы».</w:t>
      </w:r>
    </w:p>
    <w:sectPr w:rsidR="00656CD5" w:rsidRPr="00BB7667" w:rsidSect="00AC58BE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94" w:rsidRDefault="002E5D94">
      <w:r>
        <w:separator/>
      </w:r>
    </w:p>
  </w:endnote>
  <w:endnote w:type="continuationSeparator" w:id="0">
    <w:p w:rsidR="002E5D94" w:rsidRDefault="002E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94" w:rsidRDefault="002E5D94"/>
  </w:footnote>
  <w:footnote w:type="continuationSeparator" w:id="0">
    <w:p w:rsidR="002E5D94" w:rsidRDefault="002E5D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D5"/>
    <w:rsid w:val="001B5253"/>
    <w:rsid w:val="002E5D94"/>
    <w:rsid w:val="00656CD5"/>
    <w:rsid w:val="007F4A8C"/>
    <w:rsid w:val="00952FC9"/>
    <w:rsid w:val="00AC58BE"/>
    <w:rsid w:val="00BB7667"/>
    <w:rsid w:val="00E1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68CB-E5C5-4658-A1F6-4BD4F009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4</cp:revision>
  <dcterms:created xsi:type="dcterms:W3CDTF">2019-06-19T09:08:00Z</dcterms:created>
  <dcterms:modified xsi:type="dcterms:W3CDTF">2019-06-19T12:22:00Z</dcterms:modified>
</cp:coreProperties>
</file>